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A6" w:rsidRPr="00BF56A6" w:rsidRDefault="00BF56A6" w:rsidP="00BF56A6">
      <w:pPr>
        <w:framePr w:hSpace="180" w:wrap="around" w:hAnchor="margin" w:xAlign="center" w:y="-405"/>
        <w:spacing w:before="0" w:beforeAutospacing="0" w:after="200" w:afterAutospacing="0" w:line="276" w:lineRule="auto"/>
        <w:jc w:val="center"/>
        <w:rPr>
          <w:rFonts w:ascii="Times New Roman" w:eastAsia="Calibri" w:hAnsi="Times New Roman" w:cs="Times New Roman"/>
          <w:b/>
          <w:sz w:val="28"/>
          <w:szCs w:val="28"/>
          <w:lang w:val="ru-RU"/>
        </w:rPr>
      </w:pPr>
      <w:r w:rsidRPr="00BF56A6">
        <w:rPr>
          <w:rFonts w:ascii="Times New Roman" w:eastAsia="Calibri" w:hAnsi="Times New Roman" w:cs="Times New Roman"/>
          <w:b/>
          <w:sz w:val="28"/>
          <w:szCs w:val="28"/>
          <w:lang w:val="ru-RU"/>
        </w:rPr>
        <w:t>МБОУ «Грачевская СОШ имени С.Ф. Лиховидова» Боковского района</w:t>
      </w:r>
    </w:p>
    <w:tbl>
      <w:tblPr>
        <w:tblpPr w:leftFromText="180" w:rightFromText="180" w:bottomFromText="200" w:vertAnchor="text" w:horzAnchor="margin" w:tblpX="-26" w:tblpY="5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1953"/>
        <w:gridCol w:w="3905"/>
      </w:tblGrid>
      <w:tr w:rsidR="00BF56A6" w:rsidRPr="00BF56A6" w:rsidTr="00BF56A6">
        <w:trPr>
          <w:trHeight w:val="2445"/>
        </w:trPr>
        <w:tc>
          <w:tcPr>
            <w:tcW w:w="4786" w:type="dxa"/>
            <w:tcBorders>
              <w:top w:val="nil"/>
              <w:left w:val="nil"/>
              <w:bottom w:val="nil"/>
              <w:right w:val="nil"/>
            </w:tcBorders>
          </w:tcPr>
          <w:p w:rsidR="00BF56A6" w:rsidRPr="00BF56A6" w:rsidRDefault="00BF56A6" w:rsidP="00BF56A6">
            <w:pPr>
              <w:spacing w:before="0" w:beforeAutospacing="0" w:after="0" w:afterAutospacing="0"/>
              <w:rPr>
                <w:rFonts w:ascii="Times New Roman" w:eastAsia="Times New Roman" w:hAnsi="Times New Roman" w:cs="Times New Roman"/>
                <w:b/>
                <w:sz w:val="28"/>
                <w:szCs w:val="28"/>
                <w:lang w:val="ru-RU" w:eastAsia="ar-SA"/>
              </w:rPr>
            </w:pPr>
            <w:r w:rsidRPr="00BF56A6">
              <w:rPr>
                <w:rFonts w:ascii="Times New Roman" w:eastAsia="Times New Roman" w:hAnsi="Times New Roman" w:cs="Times New Roman"/>
                <w:b/>
                <w:sz w:val="28"/>
                <w:szCs w:val="28"/>
                <w:lang w:val="ru-RU" w:eastAsia="ar-SA"/>
              </w:rPr>
              <w:t>Принято</w:t>
            </w:r>
          </w:p>
          <w:p w:rsidR="00BF56A6" w:rsidRPr="00BF56A6" w:rsidRDefault="00BF56A6" w:rsidP="00BF56A6">
            <w:pPr>
              <w:spacing w:before="0" w:beforeAutospacing="0" w:after="0" w:afterAutospacing="0"/>
              <w:rPr>
                <w:rFonts w:ascii="Times New Roman" w:eastAsia="Times New Roman" w:hAnsi="Times New Roman" w:cs="Times New Roman"/>
                <w:b/>
                <w:sz w:val="28"/>
                <w:szCs w:val="28"/>
                <w:lang w:val="ru-RU" w:eastAsia="ar-SA"/>
              </w:rPr>
            </w:pPr>
            <w:r w:rsidRPr="00BF56A6">
              <w:rPr>
                <w:rFonts w:ascii="Times New Roman" w:eastAsia="Times New Roman" w:hAnsi="Times New Roman" w:cs="Times New Roman"/>
                <w:b/>
                <w:sz w:val="28"/>
                <w:szCs w:val="28"/>
                <w:lang w:val="ru-RU" w:eastAsia="ar-SA"/>
              </w:rPr>
              <w:t xml:space="preserve">на заседании </w:t>
            </w:r>
            <w:proofErr w:type="gramStart"/>
            <w:r w:rsidRPr="00BF56A6">
              <w:rPr>
                <w:rFonts w:ascii="Times New Roman" w:eastAsia="Times New Roman" w:hAnsi="Times New Roman" w:cs="Times New Roman"/>
                <w:b/>
                <w:sz w:val="28"/>
                <w:szCs w:val="28"/>
                <w:lang w:val="ru-RU" w:eastAsia="ar-SA"/>
              </w:rPr>
              <w:t>педагогического</w:t>
            </w:r>
            <w:proofErr w:type="gramEnd"/>
          </w:p>
          <w:p w:rsidR="00BF56A6" w:rsidRPr="00BF56A6" w:rsidRDefault="00BF56A6" w:rsidP="00BF56A6">
            <w:pPr>
              <w:spacing w:before="0" w:beforeAutospacing="0" w:after="0" w:afterAutospacing="0"/>
              <w:rPr>
                <w:rFonts w:ascii="Times New Roman" w:eastAsia="Times New Roman" w:hAnsi="Times New Roman" w:cs="Times New Roman"/>
                <w:b/>
                <w:sz w:val="28"/>
                <w:szCs w:val="28"/>
                <w:lang w:val="ru-RU" w:eastAsia="ar-SA"/>
              </w:rPr>
            </w:pPr>
            <w:r w:rsidRPr="00BF56A6">
              <w:rPr>
                <w:rFonts w:ascii="Times New Roman" w:eastAsia="Times New Roman" w:hAnsi="Times New Roman" w:cs="Times New Roman"/>
                <w:b/>
                <w:sz w:val="28"/>
                <w:szCs w:val="28"/>
                <w:lang w:val="ru-RU" w:eastAsia="ar-SA"/>
              </w:rPr>
              <w:t>совета школы</w:t>
            </w:r>
          </w:p>
          <w:p w:rsidR="00BF56A6" w:rsidRPr="00BF56A6" w:rsidRDefault="00BF56A6" w:rsidP="00BF56A6">
            <w:pPr>
              <w:spacing w:before="0" w:beforeAutospacing="0" w:after="0" w:afterAutospacing="0"/>
              <w:rPr>
                <w:rFonts w:ascii="Times New Roman" w:eastAsia="Times New Roman" w:hAnsi="Times New Roman" w:cs="Times New Roman"/>
                <w:b/>
                <w:sz w:val="28"/>
                <w:szCs w:val="28"/>
                <w:lang w:val="ru-RU" w:eastAsia="ar-SA"/>
              </w:rPr>
            </w:pPr>
            <w:r w:rsidRPr="00BF56A6">
              <w:rPr>
                <w:rFonts w:ascii="Times New Roman" w:eastAsia="Times New Roman" w:hAnsi="Times New Roman" w:cs="Times New Roman"/>
                <w:b/>
                <w:sz w:val="28"/>
                <w:szCs w:val="28"/>
                <w:lang w:val="ru-RU" w:eastAsia="ar-SA"/>
              </w:rPr>
              <w:t>протокол №4</w:t>
            </w:r>
          </w:p>
          <w:p w:rsidR="00BF56A6" w:rsidRPr="00BF56A6" w:rsidRDefault="00BF56A6" w:rsidP="00BF56A6">
            <w:pPr>
              <w:spacing w:before="0" w:beforeAutospacing="0" w:after="0" w:afterAutospacing="0"/>
              <w:rPr>
                <w:rFonts w:ascii="Times New Roman" w:eastAsia="Times New Roman" w:hAnsi="Times New Roman" w:cs="Times New Roman"/>
                <w:b/>
                <w:sz w:val="28"/>
                <w:szCs w:val="28"/>
                <w:lang w:val="ru-RU" w:eastAsia="ar-SA"/>
              </w:rPr>
            </w:pPr>
            <w:r w:rsidRPr="00BF56A6">
              <w:rPr>
                <w:rFonts w:ascii="Times New Roman" w:eastAsia="Times New Roman" w:hAnsi="Times New Roman" w:cs="Times New Roman"/>
                <w:b/>
                <w:sz w:val="28"/>
                <w:szCs w:val="28"/>
                <w:lang w:val="ru-RU" w:eastAsia="ar-SA"/>
              </w:rPr>
              <w:t>« 28 » августа 2022 г.</w:t>
            </w:r>
          </w:p>
          <w:p w:rsidR="00BF56A6" w:rsidRPr="00BF56A6" w:rsidRDefault="00BF56A6" w:rsidP="00BF56A6">
            <w:pPr>
              <w:spacing w:before="0" w:beforeAutospacing="0" w:after="0" w:afterAutospacing="0"/>
              <w:rPr>
                <w:rFonts w:ascii="Times New Roman" w:eastAsia="Times New Roman" w:hAnsi="Times New Roman" w:cs="Times New Roman"/>
                <w:b/>
                <w:sz w:val="28"/>
                <w:szCs w:val="28"/>
                <w:lang w:val="ru-RU" w:eastAsia="ar-SA"/>
              </w:rPr>
            </w:pPr>
          </w:p>
        </w:tc>
        <w:tc>
          <w:tcPr>
            <w:tcW w:w="1985" w:type="dxa"/>
            <w:tcBorders>
              <w:top w:val="nil"/>
              <w:left w:val="nil"/>
              <w:bottom w:val="nil"/>
              <w:right w:val="nil"/>
            </w:tcBorders>
          </w:tcPr>
          <w:p w:rsidR="00BF56A6" w:rsidRPr="00BF56A6" w:rsidRDefault="00BF56A6" w:rsidP="00BF56A6">
            <w:pPr>
              <w:spacing w:before="0" w:beforeAutospacing="0" w:after="0" w:afterAutospacing="0" w:line="360" w:lineRule="auto"/>
              <w:rPr>
                <w:rFonts w:ascii="Times New Roman" w:eastAsia="Times New Roman" w:hAnsi="Times New Roman" w:cs="Times New Roman"/>
                <w:b/>
                <w:sz w:val="28"/>
                <w:szCs w:val="28"/>
                <w:lang w:val="ru-RU" w:eastAsia="ar-SA"/>
              </w:rPr>
            </w:pPr>
          </w:p>
        </w:tc>
        <w:tc>
          <w:tcPr>
            <w:tcW w:w="3827" w:type="dxa"/>
            <w:tcBorders>
              <w:top w:val="nil"/>
              <w:left w:val="nil"/>
              <w:bottom w:val="nil"/>
              <w:right w:val="nil"/>
            </w:tcBorders>
            <w:hideMark/>
          </w:tcPr>
          <w:p w:rsidR="00BF56A6" w:rsidRPr="00BF56A6" w:rsidRDefault="00BF56A6" w:rsidP="00BF56A6">
            <w:pPr>
              <w:spacing w:before="0" w:beforeAutospacing="0" w:after="0" w:afterAutospacing="0"/>
              <w:rPr>
                <w:rFonts w:ascii="Times New Roman" w:eastAsia="Times New Roman" w:hAnsi="Times New Roman" w:cs="Times New Roman"/>
                <w:b/>
                <w:sz w:val="28"/>
                <w:szCs w:val="28"/>
                <w:lang w:val="ru-RU" w:eastAsia="ar-SA"/>
              </w:rPr>
            </w:pPr>
            <w:r w:rsidRPr="00BF56A6">
              <w:rPr>
                <w:rFonts w:ascii="Times New Roman" w:eastAsia="Times New Roman" w:hAnsi="Times New Roman" w:cs="Times New Roman"/>
                <w:b/>
                <w:sz w:val="28"/>
                <w:szCs w:val="28"/>
                <w:lang w:val="ru-RU" w:eastAsia="ar-SA"/>
              </w:rPr>
              <w:t>Утверждено</w:t>
            </w:r>
          </w:p>
          <w:p w:rsidR="00BF56A6" w:rsidRPr="00BF56A6" w:rsidRDefault="00BF56A6" w:rsidP="00BF56A6">
            <w:pPr>
              <w:spacing w:before="0" w:beforeAutospacing="0" w:after="0" w:afterAutospacing="0"/>
              <w:rPr>
                <w:rFonts w:ascii="Times New Roman" w:eastAsia="Times New Roman" w:hAnsi="Times New Roman" w:cs="Times New Roman"/>
                <w:b/>
                <w:sz w:val="28"/>
                <w:szCs w:val="28"/>
                <w:lang w:val="ru-RU" w:eastAsia="ar-SA"/>
              </w:rPr>
            </w:pPr>
            <w:r w:rsidRPr="00BF56A6">
              <w:rPr>
                <w:rFonts w:ascii="Times New Roman" w:eastAsia="Times New Roman" w:hAnsi="Times New Roman" w:cs="Times New Roman"/>
                <w:b/>
                <w:sz w:val="28"/>
                <w:szCs w:val="28"/>
                <w:lang w:val="ru-RU" w:eastAsia="ar-SA"/>
              </w:rPr>
              <w:t>директором школы</w:t>
            </w:r>
          </w:p>
          <w:p w:rsidR="00BF56A6" w:rsidRPr="00BF56A6" w:rsidRDefault="00BF56A6" w:rsidP="00BF56A6">
            <w:pPr>
              <w:spacing w:before="0" w:beforeAutospacing="0" w:after="0" w:afterAutospacing="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_____________</w:t>
            </w:r>
            <w:proofErr w:type="spellStart"/>
            <w:r>
              <w:rPr>
                <w:rFonts w:ascii="Times New Roman" w:eastAsia="Times New Roman" w:hAnsi="Times New Roman" w:cs="Times New Roman"/>
                <w:b/>
                <w:sz w:val="28"/>
                <w:szCs w:val="28"/>
                <w:lang w:val="ru-RU" w:eastAsia="ar-SA"/>
              </w:rPr>
              <w:t>Н.М.</w:t>
            </w:r>
            <w:bookmarkStart w:id="0" w:name="_GoBack"/>
            <w:bookmarkEnd w:id="0"/>
            <w:r w:rsidRPr="00BF56A6">
              <w:rPr>
                <w:rFonts w:ascii="Times New Roman" w:eastAsia="Times New Roman" w:hAnsi="Times New Roman" w:cs="Times New Roman"/>
                <w:b/>
                <w:sz w:val="28"/>
                <w:szCs w:val="28"/>
                <w:lang w:val="ru-RU" w:eastAsia="ar-SA"/>
              </w:rPr>
              <w:t>Порунова</w:t>
            </w:r>
            <w:proofErr w:type="spellEnd"/>
          </w:p>
          <w:p w:rsidR="00BF56A6" w:rsidRPr="00BF56A6" w:rsidRDefault="00BF56A6" w:rsidP="00BF56A6">
            <w:pPr>
              <w:spacing w:before="0" w:beforeAutospacing="0" w:after="0" w:afterAutospacing="0"/>
              <w:rPr>
                <w:rFonts w:ascii="Times New Roman" w:eastAsia="Times New Roman" w:hAnsi="Times New Roman" w:cs="Times New Roman"/>
                <w:b/>
                <w:sz w:val="28"/>
                <w:szCs w:val="28"/>
                <w:lang w:val="ru-RU" w:eastAsia="ar-SA"/>
              </w:rPr>
            </w:pPr>
            <w:r w:rsidRPr="00BF56A6">
              <w:rPr>
                <w:rFonts w:ascii="Times New Roman" w:eastAsia="Times New Roman" w:hAnsi="Times New Roman" w:cs="Times New Roman"/>
                <w:b/>
                <w:sz w:val="28"/>
                <w:szCs w:val="28"/>
                <w:lang w:val="ru-RU" w:eastAsia="ar-SA"/>
              </w:rPr>
              <w:t>приказ №85</w:t>
            </w:r>
          </w:p>
          <w:p w:rsidR="00BF56A6" w:rsidRPr="00BF56A6" w:rsidRDefault="00BF56A6" w:rsidP="00BF56A6">
            <w:pPr>
              <w:spacing w:before="0" w:beforeAutospacing="0" w:after="0" w:afterAutospacing="0"/>
              <w:rPr>
                <w:rFonts w:ascii="Times New Roman" w:eastAsia="Times New Roman" w:hAnsi="Times New Roman" w:cs="Times New Roman"/>
                <w:b/>
                <w:sz w:val="28"/>
                <w:szCs w:val="28"/>
                <w:lang w:val="ru-RU" w:eastAsia="ar-SA"/>
              </w:rPr>
            </w:pPr>
            <w:r w:rsidRPr="00BF56A6">
              <w:rPr>
                <w:rFonts w:ascii="Times New Roman" w:eastAsia="Times New Roman" w:hAnsi="Times New Roman" w:cs="Times New Roman"/>
                <w:b/>
                <w:sz w:val="28"/>
                <w:szCs w:val="28"/>
                <w:lang w:val="ru-RU" w:eastAsia="ar-SA"/>
              </w:rPr>
              <w:t>« 28 » августа 2022 г.</w:t>
            </w:r>
          </w:p>
          <w:p w:rsidR="00BF56A6" w:rsidRPr="00BF56A6" w:rsidRDefault="00BF56A6" w:rsidP="00BF56A6">
            <w:pPr>
              <w:spacing w:before="0" w:beforeAutospacing="0" w:after="0" w:afterAutospacing="0"/>
              <w:rPr>
                <w:rFonts w:ascii="Times New Roman" w:eastAsia="Times New Roman" w:hAnsi="Times New Roman" w:cs="Times New Roman"/>
                <w:b/>
                <w:sz w:val="28"/>
                <w:szCs w:val="28"/>
                <w:lang w:val="ru-RU" w:eastAsia="ar-SA"/>
              </w:rPr>
            </w:pPr>
          </w:p>
        </w:tc>
      </w:tr>
    </w:tbl>
    <w:p w:rsidR="00BF56A6" w:rsidRDefault="00BF56A6" w:rsidP="00BF56A6">
      <w:pPr>
        <w:shd w:val="clear" w:color="auto" w:fill="FFFFFF"/>
        <w:spacing w:before="0" w:beforeAutospacing="0" w:after="0" w:afterAutospacing="0"/>
        <w:rPr>
          <w:rFonts w:ascii="Times New Roman" w:eastAsia="Times New Roman" w:hAnsi="Times New Roman" w:cs="Times New Roman"/>
          <w:b/>
          <w:color w:val="000000"/>
          <w:sz w:val="32"/>
          <w:szCs w:val="32"/>
          <w:lang w:val="ru-RU" w:eastAsia="ru-RU"/>
        </w:rPr>
      </w:pPr>
    </w:p>
    <w:p w:rsidR="00BF56A6" w:rsidRDefault="00BF56A6" w:rsidP="00BF56A6">
      <w:pPr>
        <w:shd w:val="clear" w:color="auto" w:fill="FFFFFF"/>
        <w:spacing w:before="0" w:beforeAutospacing="0" w:after="0" w:afterAutospacing="0"/>
        <w:jc w:val="center"/>
        <w:rPr>
          <w:rFonts w:ascii="Times New Roman" w:eastAsia="Times New Roman" w:hAnsi="Times New Roman" w:cs="Times New Roman"/>
          <w:b/>
          <w:color w:val="000000"/>
          <w:sz w:val="32"/>
          <w:szCs w:val="32"/>
          <w:lang w:val="ru-RU" w:eastAsia="ru-RU"/>
        </w:rPr>
      </w:pPr>
    </w:p>
    <w:p w:rsidR="00BF56A6" w:rsidRDefault="00BF56A6" w:rsidP="00BF56A6">
      <w:pPr>
        <w:shd w:val="clear" w:color="auto" w:fill="FFFFFF"/>
        <w:spacing w:before="0" w:beforeAutospacing="0" w:after="0" w:afterAutospacing="0"/>
        <w:jc w:val="center"/>
        <w:rPr>
          <w:rFonts w:ascii="Times New Roman" w:eastAsia="Times New Roman" w:hAnsi="Times New Roman" w:cs="Times New Roman"/>
          <w:b/>
          <w:color w:val="000000"/>
          <w:sz w:val="32"/>
          <w:szCs w:val="32"/>
          <w:lang w:val="ru-RU" w:eastAsia="ru-RU"/>
        </w:rPr>
      </w:pP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b/>
          <w:color w:val="000000"/>
          <w:lang w:val="ru-RU" w:eastAsia="ru-RU"/>
        </w:rPr>
      </w:pPr>
      <w:r w:rsidRPr="00BF56A6">
        <w:rPr>
          <w:rFonts w:ascii="Times New Roman" w:eastAsia="Times New Roman" w:hAnsi="Times New Roman" w:cs="Times New Roman"/>
          <w:b/>
          <w:color w:val="000000"/>
          <w:sz w:val="32"/>
          <w:szCs w:val="32"/>
          <w:lang w:val="ru-RU" w:eastAsia="ru-RU"/>
        </w:rPr>
        <w:t>Положение</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b/>
          <w:color w:val="000000"/>
          <w:sz w:val="32"/>
          <w:szCs w:val="32"/>
          <w:lang w:val="ru-RU" w:eastAsia="ru-RU"/>
        </w:rPr>
      </w:pPr>
      <w:r w:rsidRPr="00BF56A6">
        <w:rPr>
          <w:rFonts w:ascii="Times New Roman" w:eastAsia="Times New Roman" w:hAnsi="Times New Roman" w:cs="Times New Roman"/>
          <w:b/>
          <w:color w:val="000000"/>
          <w:sz w:val="32"/>
          <w:szCs w:val="32"/>
          <w:lang w:val="ru-RU" w:eastAsia="ru-RU"/>
        </w:rPr>
        <w:t>о психолого-педагогическом консилиуме</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sz w:val="28"/>
          <w:szCs w:val="28"/>
          <w:lang w:val="ru-RU" w:eastAsia="ru-RU"/>
        </w:rPr>
        <w:t>1. Общие положения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1.1. Положение о психолого-педагогическом консилиуме (далее— </w:t>
      </w:r>
      <w:proofErr w:type="gramStart"/>
      <w:r w:rsidRPr="00BF56A6">
        <w:rPr>
          <w:rFonts w:ascii="Times New Roman" w:eastAsia="Times New Roman" w:hAnsi="Times New Roman" w:cs="Times New Roman"/>
          <w:color w:val="000000"/>
          <w:sz w:val="28"/>
          <w:szCs w:val="28"/>
          <w:lang w:val="ru-RU" w:eastAsia="ru-RU"/>
        </w:rPr>
        <w:t>По</w:t>
      </w:r>
      <w:proofErr w:type="gramEnd"/>
      <w:r w:rsidRPr="00BF56A6">
        <w:rPr>
          <w:rFonts w:ascii="Times New Roman" w:eastAsia="Times New Roman" w:hAnsi="Times New Roman" w:cs="Times New Roman"/>
          <w:color w:val="000000"/>
          <w:sz w:val="28"/>
          <w:szCs w:val="28"/>
          <w:lang w:val="ru-RU" w:eastAsia="ru-RU"/>
        </w:rPr>
        <w:t>ложение) разработано на основании распоряжения Минпросвещения от 09.09.2019 № Р-93 «Об утверждении примерного Положения о психолого-педагогическом консилиуме образовательной организации», Федерального закона от 29.12.2012 № 273-ФЗ «Об образовании в Российской Федерации».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1.2. Психолого-педагогический консилиум (далее —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является одной из форм взаимодействия руководящих и педагогических работников </w:t>
      </w:r>
      <w:r>
        <w:rPr>
          <w:rFonts w:ascii="Times New Roman" w:eastAsia="Times New Roman" w:hAnsi="Times New Roman" w:cs="Times New Roman"/>
          <w:color w:val="000000"/>
          <w:sz w:val="28"/>
          <w:szCs w:val="28"/>
          <w:lang w:val="ru-RU" w:eastAsia="ru-RU"/>
        </w:rPr>
        <w:t xml:space="preserve">МБОУ «Грачевская СОШ имени С.Ф. Лиховидова» Боковского района </w:t>
      </w:r>
      <w:r w:rsidRPr="00BF56A6">
        <w:rPr>
          <w:rFonts w:ascii="Times New Roman" w:eastAsia="Times New Roman" w:hAnsi="Times New Roman" w:cs="Times New Roman"/>
          <w:color w:val="000000"/>
          <w:sz w:val="28"/>
          <w:szCs w:val="28"/>
          <w:lang w:val="ru-RU" w:eastAsia="ru-RU"/>
        </w:rPr>
        <w:t>(далее — организация)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1.3. Задачами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являются: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1.3.1.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1.3.2. Разработка рекомендаций по организации психолого-педагогического сопровождения обучающихся.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1.3.3.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1.3.4. </w:t>
      </w:r>
      <w:proofErr w:type="gramStart"/>
      <w:r w:rsidRPr="00BF56A6">
        <w:rPr>
          <w:rFonts w:ascii="Times New Roman" w:eastAsia="Times New Roman" w:hAnsi="Times New Roman" w:cs="Times New Roman"/>
          <w:color w:val="000000"/>
          <w:sz w:val="28"/>
          <w:szCs w:val="28"/>
          <w:lang w:val="ru-RU" w:eastAsia="ru-RU"/>
        </w:rPr>
        <w:t>Контроль за</w:t>
      </w:r>
      <w:proofErr w:type="gramEnd"/>
      <w:r w:rsidRPr="00BF56A6">
        <w:rPr>
          <w:rFonts w:ascii="Times New Roman" w:eastAsia="Times New Roman" w:hAnsi="Times New Roman" w:cs="Times New Roman"/>
          <w:color w:val="000000"/>
          <w:sz w:val="28"/>
          <w:szCs w:val="28"/>
          <w:lang w:val="ru-RU" w:eastAsia="ru-RU"/>
        </w:rPr>
        <w:t xml:space="preserve"> выполнением рекомендаций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sz w:val="28"/>
          <w:szCs w:val="28"/>
          <w:lang w:val="ru-RU" w:eastAsia="ru-RU"/>
        </w:rPr>
        <w:t xml:space="preserve">2. Организация деятельности </w:t>
      </w:r>
      <w:proofErr w:type="spellStart"/>
      <w:r w:rsidRPr="00BF56A6">
        <w:rPr>
          <w:rFonts w:ascii="Times New Roman" w:eastAsia="Times New Roman" w:hAnsi="Times New Roman" w:cs="Times New Roman"/>
          <w:b/>
          <w:bCs/>
          <w:color w:val="000000"/>
          <w:sz w:val="28"/>
          <w:szCs w:val="28"/>
          <w:lang w:val="ru-RU" w:eastAsia="ru-RU"/>
        </w:rPr>
        <w:t>ППк</w:t>
      </w:r>
      <w:proofErr w:type="spellEnd"/>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2.1.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создается приказом директора школы. Для организации деятельности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в организации оформляются: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 приказ директора школы о создании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с утвержденным составом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 положение о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утвержденное директором школы.</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2.2. В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ведется документация согласно приложению 1.</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lastRenderedPageBreak/>
        <w:t xml:space="preserve">2.3. Общее руководство деятельностью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возлагается на директора</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2.4. В состав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входят: председатель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 заместитель директора по учебно-воспитательной работе, педагог-психолог, учитель-логопед, учитель-дефектолог, социальный педагог.</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Заместитель председателя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и секретарь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определяются из числа членов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на заседании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2.5. Заседания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проводятся под руководством председателя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или лица, исполняющего его обязанности.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2.6. Ход заседания фиксируется в протоколе (приложение № 2).</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Протокол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2.7. Секретарь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заносит информацию о заседаниях в Журнал учета заседаний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2.8. Коллегиальное решение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содержащее обобщенную характеристику обучающегося и рекомендации по организации психолого-педагогического сопровождения, фиксируется в заключении (приложение № 3).</w:t>
      </w:r>
    </w:p>
    <w:p w:rsidR="00BF56A6" w:rsidRPr="00BF56A6" w:rsidRDefault="00BF56A6" w:rsidP="00BF56A6">
      <w:pPr>
        <w:shd w:val="clear" w:color="auto" w:fill="FFFFFF"/>
        <w:spacing w:before="0" w:beforeAutospacing="0" w:after="0" w:afterAutospacing="0"/>
        <w:ind w:firstLine="72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Заключение подписывается всеми членами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BF56A6" w:rsidRPr="00BF56A6" w:rsidRDefault="00BF56A6" w:rsidP="00BF56A6">
      <w:pPr>
        <w:shd w:val="clear" w:color="auto" w:fill="FFFFFF"/>
        <w:spacing w:before="0" w:beforeAutospacing="0" w:after="0" w:afterAutospacing="0"/>
        <w:ind w:firstLine="72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Коллегиальное заключение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доводится до сведения родителей (законных представителей) в день проведения заседания.</w:t>
      </w:r>
    </w:p>
    <w:p w:rsidR="00BF56A6" w:rsidRPr="00BF56A6" w:rsidRDefault="00BF56A6" w:rsidP="00BF56A6">
      <w:pPr>
        <w:shd w:val="clear" w:color="auto" w:fill="FFFFFF"/>
        <w:spacing w:before="0" w:beforeAutospacing="0" w:after="0" w:afterAutospacing="0"/>
        <w:ind w:firstLine="72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В случае несогласия родителей (законных представителей) обучающегося с коллегиальным заключением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они выражают свое мнение в письменной форме в соответствующем разделе заключения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BF56A6" w:rsidRPr="00BF56A6" w:rsidRDefault="00BF56A6" w:rsidP="00BF56A6">
      <w:pPr>
        <w:shd w:val="clear" w:color="auto" w:fill="FFFFFF"/>
        <w:spacing w:before="0" w:beforeAutospacing="0" w:after="0" w:afterAutospacing="0"/>
        <w:ind w:firstLine="72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Коллегиальное заключение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доводится до сведения педагогических работников, работающих с </w:t>
      </w:r>
      <w:proofErr w:type="gramStart"/>
      <w:r w:rsidRPr="00BF56A6">
        <w:rPr>
          <w:rFonts w:ascii="Times New Roman" w:eastAsia="Times New Roman" w:hAnsi="Times New Roman" w:cs="Times New Roman"/>
          <w:color w:val="000000"/>
          <w:sz w:val="28"/>
          <w:szCs w:val="28"/>
          <w:lang w:val="ru-RU" w:eastAsia="ru-RU"/>
        </w:rPr>
        <w:t>обследованным</w:t>
      </w:r>
      <w:proofErr w:type="gramEnd"/>
      <w:r w:rsidRPr="00BF56A6">
        <w:rPr>
          <w:rFonts w:ascii="Times New Roman" w:eastAsia="Times New Roman" w:hAnsi="Times New Roman" w:cs="Times New Roman"/>
          <w:color w:val="000000"/>
          <w:sz w:val="28"/>
          <w:szCs w:val="28"/>
          <w:lang w:val="ru-RU" w:eastAsia="ru-RU"/>
        </w:rPr>
        <w:t xml:space="preserve"> обучающимся, и специалистов, участвующих в его психолого-педагогическом сопровождении, н позднее трех рабочих дней после проведения заседания.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2.9. Секретарь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регистрирует коллегиальное заключение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в Журнале регистрации коллегиальных заключений психолого-педагогического консилиума.</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2.10. При направлении </w:t>
      </w:r>
      <w:proofErr w:type="gramStart"/>
      <w:r w:rsidRPr="00BF56A6">
        <w:rPr>
          <w:rFonts w:ascii="Times New Roman" w:eastAsia="Times New Roman" w:hAnsi="Times New Roman" w:cs="Times New Roman"/>
          <w:color w:val="000000"/>
          <w:sz w:val="28"/>
          <w:szCs w:val="28"/>
          <w:lang w:val="ru-RU" w:eastAsia="ru-RU"/>
        </w:rPr>
        <w:t>обучающегося</w:t>
      </w:r>
      <w:proofErr w:type="gramEnd"/>
      <w:r w:rsidRPr="00BF56A6">
        <w:rPr>
          <w:rFonts w:ascii="Times New Roman" w:eastAsia="Times New Roman" w:hAnsi="Times New Roman" w:cs="Times New Roman"/>
          <w:color w:val="000000"/>
          <w:sz w:val="28"/>
          <w:szCs w:val="28"/>
          <w:lang w:val="ru-RU" w:eastAsia="ru-RU"/>
        </w:rPr>
        <w:t xml:space="preserve"> на психолого-медико-педагогическую комиссию (далее — ПМПК) оформляется Представление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на обучающегося (приложение № 4).</w:t>
      </w:r>
    </w:p>
    <w:p w:rsidR="00BF56A6" w:rsidRPr="00BF56A6" w:rsidRDefault="00BF56A6" w:rsidP="00BF56A6">
      <w:pPr>
        <w:shd w:val="clear" w:color="auto" w:fill="FFFFFF"/>
        <w:spacing w:before="0" w:beforeAutospacing="0" w:after="0" w:afterAutospacing="0"/>
        <w:ind w:firstLine="72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Представление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w:t>
      </w:r>
      <w:proofErr w:type="gramStart"/>
      <w:r w:rsidRPr="00BF56A6">
        <w:rPr>
          <w:rFonts w:ascii="Times New Roman" w:eastAsia="Times New Roman" w:hAnsi="Times New Roman" w:cs="Times New Roman"/>
          <w:color w:val="000000"/>
          <w:sz w:val="28"/>
          <w:szCs w:val="28"/>
          <w:lang w:val="ru-RU" w:eastAsia="ru-RU"/>
        </w:rPr>
        <w:t>на</w:t>
      </w:r>
      <w:proofErr w:type="gramEnd"/>
      <w:r w:rsidRPr="00BF56A6">
        <w:rPr>
          <w:rFonts w:ascii="Times New Roman" w:eastAsia="Times New Roman" w:hAnsi="Times New Roman" w:cs="Times New Roman"/>
          <w:color w:val="000000"/>
          <w:sz w:val="28"/>
          <w:szCs w:val="28"/>
          <w:lang w:val="ru-RU" w:eastAsia="ru-RU"/>
        </w:rPr>
        <w:t> обучающегося для предоставления на ПМПК выдается родителям (законным представителям) под личную подпись.</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sz w:val="28"/>
          <w:szCs w:val="28"/>
          <w:lang w:val="ru-RU" w:eastAsia="ru-RU"/>
        </w:rPr>
        <w:t xml:space="preserve">3. Режим деятельности </w:t>
      </w:r>
      <w:proofErr w:type="spellStart"/>
      <w:r w:rsidRPr="00BF56A6">
        <w:rPr>
          <w:rFonts w:ascii="Times New Roman" w:eastAsia="Times New Roman" w:hAnsi="Times New Roman" w:cs="Times New Roman"/>
          <w:b/>
          <w:bCs/>
          <w:color w:val="000000"/>
          <w:sz w:val="28"/>
          <w:szCs w:val="28"/>
          <w:lang w:val="ru-RU" w:eastAsia="ru-RU"/>
        </w:rPr>
        <w:t>ППк</w:t>
      </w:r>
      <w:proofErr w:type="spellEnd"/>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3.1. Периодичность проведения заседаний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определяется запросом организации на обследование и организацию комплексного сопровождения обучающихся и отражается в плане проведения заседаний.</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3.2. Заседания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подразделяются </w:t>
      </w:r>
      <w:proofErr w:type="gramStart"/>
      <w:r w:rsidRPr="00BF56A6">
        <w:rPr>
          <w:rFonts w:ascii="Times New Roman" w:eastAsia="Times New Roman" w:hAnsi="Times New Roman" w:cs="Times New Roman"/>
          <w:color w:val="000000"/>
          <w:sz w:val="28"/>
          <w:szCs w:val="28"/>
          <w:lang w:val="ru-RU" w:eastAsia="ru-RU"/>
        </w:rPr>
        <w:t>на</w:t>
      </w:r>
      <w:proofErr w:type="gramEnd"/>
      <w:r w:rsidRPr="00BF56A6">
        <w:rPr>
          <w:rFonts w:ascii="Times New Roman" w:eastAsia="Times New Roman" w:hAnsi="Times New Roman" w:cs="Times New Roman"/>
          <w:color w:val="000000"/>
          <w:sz w:val="28"/>
          <w:szCs w:val="28"/>
          <w:lang w:val="ru-RU" w:eastAsia="ru-RU"/>
        </w:rPr>
        <w:t> плановые и внеплановые.</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lastRenderedPageBreak/>
        <w:t xml:space="preserve">3.2.1. Плановые заседания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3.2.2. </w:t>
      </w:r>
      <w:proofErr w:type="gramStart"/>
      <w:r w:rsidRPr="00BF56A6">
        <w:rPr>
          <w:rFonts w:ascii="Times New Roman" w:eastAsia="Times New Roman" w:hAnsi="Times New Roman" w:cs="Times New Roman"/>
          <w:color w:val="000000"/>
          <w:sz w:val="28"/>
          <w:szCs w:val="28"/>
          <w:lang w:val="ru-RU" w:eastAsia="ru-RU"/>
        </w:rPr>
        <w:t xml:space="preserve">Внеплановые заседания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в других случаях.</w:t>
      </w:r>
      <w:proofErr w:type="gramEnd"/>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3.3. При проведении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степень социализации и адаптации обучающегося. 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3.4. Специалисты, включенные в состав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выполняют работу в рамках основного рабочего времени, составляя индивидуальный план работы в соответствии с планом работы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а также запросами участников образовательных отношений на обследование и организацию комплексного сопровождения обучающихся.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3.5. Деятельность специалистов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осуществляется бесплатно.</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sz w:val="28"/>
          <w:szCs w:val="28"/>
          <w:lang w:val="ru-RU" w:eastAsia="ru-RU"/>
        </w:rPr>
        <w:t>4. Проведение обследования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4.1. Процедура и продолжительность обследования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4.2. </w:t>
      </w:r>
      <w:proofErr w:type="gramStart"/>
      <w:r w:rsidRPr="00BF56A6">
        <w:rPr>
          <w:rFonts w:ascii="Times New Roman" w:eastAsia="Times New Roman" w:hAnsi="Times New Roman" w:cs="Times New Roman"/>
          <w:color w:val="000000"/>
          <w:sz w:val="28"/>
          <w:szCs w:val="28"/>
          <w:lang w:val="ru-RU" w:eastAsia="ru-RU"/>
        </w:rPr>
        <w:t xml:space="preserve">Обследование обучающегося специалистами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 5).</w:t>
      </w:r>
      <w:proofErr w:type="gramEnd"/>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4.3. Секретарь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по согласованию с председателем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заблаговременно информирует членов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о предстоящем заседании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организует подготовку и проведение заседания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4.4. На период подготовки к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и последующей реализации рекомендаций </w:t>
      </w:r>
      <w:proofErr w:type="gramStart"/>
      <w:r w:rsidRPr="00BF56A6">
        <w:rPr>
          <w:rFonts w:ascii="Times New Roman" w:eastAsia="Times New Roman" w:hAnsi="Times New Roman" w:cs="Times New Roman"/>
          <w:color w:val="000000"/>
          <w:sz w:val="28"/>
          <w:szCs w:val="28"/>
          <w:lang w:val="ru-RU" w:eastAsia="ru-RU"/>
        </w:rPr>
        <w:t>обучающемуся</w:t>
      </w:r>
      <w:proofErr w:type="gramEnd"/>
      <w:r w:rsidRPr="00BF56A6">
        <w:rPr>
          <w:rFonts w:ascii="Times New Roman" w:eastAsia="Times New Roman" w:hAnsi="Times New Roman" w:cs="Times New Roman"/>
          <w:color w:val="000000"/>
          <w:sz w:val="28"/>
          <w:szCs w:val="28"/>
          <w:lang w:val="ru-RU" w:eastAsia="ru-RU"/>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BF56A6">
        <w:rPr>
          <w:rFonts w:ascii="Times New Roman" w:eastAsia="Times New Roman" w:hAnsi="Times New Roman" w:cs="Times New Roman"/>
          <w:color w:val="000000"/>
          <w:sz w:val="28"/>
          <w:szCs w:val="28"/>
          <w:lang w:val="ru-RU" w:eastAsia="ru-RU"/>
        </w:rPr>
        <w:t>обучающегося</w:t>
      </w:r>
      <w:proofErr w:type="gramEnd"/>
      <w:r w:rsidRPr="00BF56A6">
        <w:rPr>
          <w:rFonts w:ascii="Times New Roman" w:eastAsia="Times New Roman" w:hAnsi="Times New Roman" w:cs="Times New Roman"/>
          <w:color w:val="000000"/>
          <w:sz w:val="28"/>
          <w:szCs w:val="28"/>
          <w:lang w:val="ru-RU" w:eastAsia="ru-RU"/>
        </w:rPr>
        <w:t xml:space="preserve"> на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и выходит с инициативой повторных обсуждений на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(при необходимости).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4.5. По данным обследования каждым специалистом составляется </w:t>
      </w:r>
      <w:proofErr w:type="gramStart"/>
      <w:r w:rsidRPr="00BF56A6">
        <w:rPr>
          <w:rFonts w:ascii="Times New Roman" w:eastAsia="Times New Roman" w:hAnsi="Times New Roman" w:cs="Times New Roman"/>
          <w:color w:val="000000"/>
          <w:sz w:val="28"/>
          <w:szCs w:val="28"/>
          <w:lang w:val="ru-RU" w:eastAsia="ru-RU"/>
        </w:rPr>
        <w:t>заключение</w:t>
      </w:r>
      <w:proofErr w:type="gramEnd"/>
      <w:r w:rsidRPr="00BF56A6">
        <w:rPr>
          <w:rFonts w:ascii="Times New Roman" w:eastAsia="Times New Roman" w:hAnsi="Times New Roman" w:cs="Times New Roman"/>
          <w:color w:val="000000"/>
          <w:sz w:val="28"/>
          <w:szCs w:val="28"/>
          <w:lang w:val="ru-RU" w:eastAsia="ru-RU"/>
        </w:rPr>
        <w:t xml:space="preserve"> и разрабатываются рекомендации. На заседании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w:t>
      </w:r>
      <w:r w:rsidRPr="00BF56A6">
        <w:rPr>
          <w:rFonts w:ascii="Times New Roman" w:eastAsia="Times New Roman" w:hAnsi="Times New Roman" w:cs="Times New Roman"/>
          <w:color w:val="000000"/>
          <w:sz w:val="28"/>
          <w:szCs w:val="28"/>
          <w:lang w:val="ru-RU" w:eastAsia="ru-RU"/>
        </w:rPr>
        <w:lastRenderedPageBreak/>
        <w:t xml:space="preserve">комплексного обследования специалистами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степени социализации и адаптации обучающегося.</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sz w:val="28"/>
          <w:szCs w:val="28"/>
          <w:lang w:val="ru-RU" w:eastAsia="ru-RU"/>
        </w:rPr>
        <w:t xml:space="preserve">5. Содержание рекомендаций </w:t>
      </w:r>
      <w:proofErr w:type="spellStart"/>
      <w:r w:rsidRPr="00BF56A6">
        <w:rPr>
          <w:rFonts w:ascii="Times New Roman" w:eastAsia="Times New Roman" w:hAnsi="Times New Roman" w:cs="Times New Roman"/>
          <w:b/>
          <w:bCs/>
          <w:color w:val="000000"/>
          <w:sz w:val="28"/>
          <w:szCs w:val="28"/>
          <w:lang w:val="ru-RU" w:eastAsia="ru-RU"/>
        </w:rPr>
        <w:t>ППк</w:t>
      </w:r>
      <w:proofErr w:type="spellEnd"/>
      <w:r w:rsidRPr="00BF56A6">
        <w:rPr>
          <w:rFonts w:ascii="Times New Roman" w:eastAsia="Times New Roman" w:hAnsi="Times New Roman" w:cs="Times New Roman"/>
          <w:b/>
          <w:bCs/>
          <w:color w:val="000000"/>
          <w:sz w:val="28"/>
          <w:szCs w:val="28"/>
          <w:lang w:val="ru-RU" w:eastAsia="ru-RU"/>
        </w:rPr>
        <w:t xml:space="preserve"> по организации психолого-педагогического</w:t>
      </w:r>
      <w:r w:rsidRPr="00BF56A6">
        <w:rPr>
          <w:rFonts w:ascii="Times New Roman" w:eastAsia="Times New Roman" w:hAnsi="Times New Roman" w:cs="Times New Roman"/>
          <w:color w:val="000000"/>
          <w:sz w:val="28"/>
          <w:szCs w:val="28"/>
          <w:lang w:val="ru-RU" w:eastAsia="ru-RU"/>
        </w:rPr>
        <w:t> </w:t>
      </w:r>
      <w:r w:rsidRPr="00BF56A6">
        <w:rPr>
          <w:rFonts w:ascii="Times New Roman" w:eastAsia="Times New Roman" w:hAnsi="Times New Roman" w:cs="Times New Roman"/>
          <w:b/>
          <w:bCs/>
          <w:color w:val="000000"/>
          <w:sz w:val="28"/>
          <w:szCs w:val="28"/>
          <w:lang w:val="ru-RU" w:eastAsia="ru-RU"/>
        </w:rPr>
        <w:t>сопровождения обучающихся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5.1. Рекомендации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BF56A6" w:rsidRPr="00BF56A6" w:rsidRDefault="00BF56A6" w:rsidP="00BF56A6">
      <w:pPr>
        <w:numPr>
          <w:ilvl w:val="0"/>
          <w:numId w:val="8"/>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разработку адаптированной основной общеобразовательной программы;</w:t>
      </w:r>
    </w:p>
    <w:p w:rsidR="00BF56A6" w:rsidRPr="00BF56A6" w:rsidRDefault="00BF56A6" w:rsidP="00BF56A6">
      <w:pPr>
        <w:numPr>
          <w:ilvl w:val="0"/>
          <w:numId w:val="8"/>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разработку индивидуального учебного плана обучающегося;</w:t>
      </w:r>
    </w:p>
    <w:p w:rsidR="00BF56A6" w:rsidRPr="00BF56A6" w:rsidRDefault="00BF56A6" w:rsidP="00BF56A6">
      <w:pPr>
        <w:numPr>
          <w:ilvl w:val="0"/>
          <w:numId w:val="8"/>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адаптацию учебных и контрольно-измерительных материалов;</w:t>
      </w:r>
    </w:p>
    <w:p w:rsidR="00BF56A6" w:rsidRPr="00BF56A6" w:rsidRDefault="00BF56A6" w:rsidP="00BF56A6">
      <w:pPr>
        <w:numPr>
          <w:ilvl w:val="0"/>
          <w:numId w:val="8"/>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предоставление услуг </w:t>
      </w:r>
      <w:proofErr w:type="spellStart"/>
      <w:r w:rsidRPr="00BF56A6">
        <w:rPr>
          <w:rFonts w:ascii="Times New Roman" w:eastAsia="Times New Roman" w:hAnsi="Times New Roman" w:cs="Times New Roman"/>
          <w:color w:val="000000"/>
          <w:sz w:val="28"/>
          <w:szCs w:val="28"/>
          <w:lang w:val="ru-RU" w:eastAsia="ru-RU"/>
        </w:rPr>
        <w:t>тьютора</w:t>
      </w:r>
      <w:proofErr w:type="spellEnd"/>
      <w:r w:rsidRPr="00BF56A6">
        <w:rPr>
          <w:rFonts w:ascii="Times New Roman" w:eastAsia="Times New Roman" w:hAnsi="Times New Roman" w:cs="Times New Roman"/>
          <w:color w:val="000000"/>
          <w:sz w:val="28"/>
          <w:szCs w:val="28"/>
          <w:lang w:val="ru-RU" w:eastAsia="ru-RU"/>
        </w:rPr>
        <w:t xml:space="preserve">, ассистента (помощника), оказывающего </w:t>
      </w:r>
      <w:proofErr w:type="gramStart"/>
      <w:r w:rsidRPr="00BF56A6">
        <w:rPr>
          <w:rFonts w:ascii="Times New Roman" w:eastAsia="Times New Roman" w:hAnsi="Times New Roman" w:cs="Times New Roman"/>
          <w:color w:val="000000"/>
          <w:sz w:val="28"/>
          <w:szCs w:val="28"/>
          <w:lang w:val="ru-RU" w:eastAsia="ru-RU"/>
        </w:rPr>
        <w:t>обучающемуся</w:t>
      </w:r>
      <w:proofErr w:type="gramEnd"/>
      <w:r w:rsidRPr="00BF56A6">
        <w:rPr>
          <w:rFonts w:ascii="Times New Roman" w:eastAsia="Times New Roman" w:hAnsi="Times New Roman" w:cs="Times New Roman"/>
          <w:color w:val="000000"/>
          <w:sz w:val="28"/>
          <w:szCs w:val="28"/>
          <w:lang w:val="ru-RU" w:eastAsia="ru-RU"/>
        </w:rPr>
        <w:t xml:space="preserve"> необходимую техническую помощь, услуг по </w:t>
      </w:r>
      <w:proofErr w:type="spellStart"/>
      <w:r w:rsidRPr="00BF56A6">
        <w:rPr>
          <w:rFonts w:ascii="Times New Roman" w:eastAsia="Times New Roman" w:hAnsi="Times New Roman" w:cs="Times New Roman"/>
          <w:color w:val="000000"/>
          <w:sz w:val="28"/>
          <w:szCs w:val="28"/>
          <w:lang w:val="ru-RU" w:eastAsia="ru-RU"/>
        </w:rPr>
        <w:t>сурдопереводу</w:t>
      </w:r>
      <w:proofErr w:type="spellEnd"/>
      <w:r w:rsidRPr="00BF56A6">
        <w:rPr>
          <w:rFonts w:ascii="Times New Roman" w:eastAsia="Times New Roman" w:hAnsi="Times New Roman" w:cs="Times New Roman"/>
          <w:color w:val="000000"/>
          <w:sz w:val="28"/>
          <w:szCs w:val="28"/>
          <w:lang w:val="ru-RU" w:eastAsia="ru-RU"/>
        </w:rPr>
        <w:t xml:space="preserve">, </w:t>
      </w:r>
      <w:proofErr w:type="spellStart"/>
      <w:r w:rsidRPr="00BF56A6">
        <w:rPr>
          <w:rFonts w:ascii="Times New Roman" w:eastAsia="Times New Roman" w:hAnsi="Times New Roman" w:cs="Times New Roman"/>
          <w:color w:val="000000"/>
          <w:sz w:val="28"/>
          <w:szCs w:val="28"/>
          <w:lang w:val="ru-RU" w:eastAsia="ru-RU"/>
        </w:rPr>
        <w:t>тифлопереводу</w:t>
      </w:r>
      <w:proofErr w:type="spellEnd"/>
      <w:r w:rsidRPr="00BF56A6">
        <w:rPr>
          <w:rFonts w:ascii="Times New Roman" w:eastAsia="Times New Roman" w:hAnsi="Times New Roman" w:cs="Times New Roman"/>
          <w:color w:val="000000"/>
          <w:sz w:val="28"/>
          <w:szCs w:val="28"/>
          <w:lang w:val="ru-RU" w:eastAsia="ru-RU"/>
        </w:rPr>
        <w:t xml:space="preserve">, </w:t>
      </w:r>
      <w:proofErr w:type="spellStart"/>
      <w:r w:rsidRPr="00BF56A6">
        <w:rPr>
          <w:rFonts w:ascii="Times New Roman" w:eastAsia="Times New Roman" w:hAnsi="Times New Roman" w:cs="Times New Roman"/>
          <w:color w:val="000000"/>
          <w:sz w:val="28"/>
          <w:szCs w:val="28"/>
          <w:lang w:val="ru-RU" w:eastAsia="ru-RU"/>
        </w:rPr>
        <w:t>тифлосурдопереводу</w:t>
      </w:r>
      <w:proofErr w:type="spellEnd"/>
      <w:r w:rsidRPr="00BF56A6">
        <w:rPr>
          <w:rFonts w:ascii="Times New Roman" w:eastAsia="Times New Roman" w:hAnsi="Times New Roman" w:cs="Times New Roman"/>
          <w:color w:val="000000"/>
          <w:sz w:val="28"/>
          <w:szCs w:val="28"/>
          <w:lang w:val="ru-RU" w:eastAsia="ru-RU"/>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BF56A6" w:rsidRPr="00BF56A6" w:rsidRDefault="00BF56A6" w:rsidP="00BF56A6">
      <w:pPr>
        <w:numPr>
          <w:ilvl w:val="0"/>
          <w:numId w:val="8"/>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другие условия психолого-педагогического сопровождения в рамках компетенции организации.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5.2. Рекомендации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BF56A6">
        <w:rPr>
          <w:rFonts w:ascii="Times New Roman" w:eastAsia="Times New Roman" w:hAnsi="Times New Roman" w:cs="Times New Roman"/>
          <w:color w:val="000000"/>
          <w:sz w:val="28"/>
          <w:szCs w:val="28"/>
          <w:lang w:val="ru-RU" w:eastAsia="ru-RU"/>
        </w:rPr>
        <w:t>обучения</w:t>
      </w:r>
      <w:proofErr w:type="gramEnd"/>
      <w:r w:rsidRPr="00BF56A6">
        <w:rPr>
          <w:rFonts w:ascii="Times New Roman" w:eastAsia="Times New Roman" w:hAnsi="Times New Roman" w:cs="Times New Roman"/>
          <w:color w:val="000000"/>
          <w:sz w:val="28"/>
          <w:szCs w:val="28"/>
          <w:lang w:val="ru-RU" w:eastAsia="ru-RU"/>
        </w:rPr>
        <w:t xml:space="preserve"> по индивидуальному учебному плану, учебному расписанию, медицинского сопровождения, в том числе:</w:t>
      </w:r>
    </w:p>
    <w:p w:rsidR="00BF56A6" w:rsidRPr="00BF56A6" w:rsidRDefault="00BF56A6" w:rsidP="00BF56A6">
      <w:pPr>
        <w:numPr>
          <w:ilvl w:val="0"/>
          <w:numId w:val="9"/>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дополнительный выходной день;</w:t>
      </w:r>
    </w:p>
    <w:p w:rsidR="00BF56A6" w:rsidRPr="00BF56A6" w:rsidRDefault="00BF56A6" w:rsidP="00BF56A6">
      <w:pPr>
        <w:numPr>
          <w:ilvl w:val="0"/>
          <w:numId w:val="9"/>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организацию дополнительной двигательной нагрузки в течение учебного дня/снижение двигательной нагрузки;</w:t>
      </w:r>
    </w:p>
    <w:p w:rsidR="00BF56A6" w:rsidRPr="00BF56A6" w:rsidRDefault="00BF56A6" w:rsidP="00BF56A6">
      <w:pPr>
        <w:numPr>
          <w:ilvl w:val="0"/>
          <w:numId w:val="9"/>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предоставление дополнительных перерывов для приема пищи, лекарств;</w:t>
      </w:r>
    </w:p>
    <w:p w:rsidR="00BF56A6" w:rsidRPr="00BF56A6" w:rsidRDefault="00BF56A6" w:rsidP="00BF56A6">
      <w:pPr>
        <w:numPr>
          <w:ilvl w:val="0"/>
          <w:numId w:val="9"/>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снижение объема задаваемой на дом работы;</w:t>
      </w:r>
    </w:p>
    <w:p w:rsidR="00BF56A6" w:rsidRPr="00BF56A6" w:rsidRDefault="00BF56A6" w:rsidP="00BF56A6">
      <w:pPr>
        <w:numPr>
          <w:ilvl w:val="0"/>
          <w:numId w:val="9"/>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предоставление услуг ассистента (помощника), оказывающего </w:t>
      </w:r>
      <w:proofErr w:type="gramStart"/>
      <w:r w:rsidRPr="00BF56A6">
        <w:rPr>
          <w:rFonts w:ascii="Times New Roman" w:eastAsia="Times New Roman" w:hAnsi="Times New Roman" w:cs="Times New Roman"/>
          <w:color w:val="000000"/>
          <w:sz w:val="28"/>
          <w:szCs w:val="28"/>
          <w:lang w:val="ru-RU" w:eastAsia="ru-RU"/>
        </w:rPr>
        <w:t>обучающимся</w:t>
      </w:r>
      <w:proofErr w:type="gramEnd"/>
      <w:r w:rsidRPr="00BF56A6">
        <w:rPr>
          <w:rFonts w:ascii="Times New Roman" w:eastAsia="Times New Roman" w:hAnsi="Times New Roman" w:cs="Times New Roman"/>
          <w:color w:val="000000"/>
          <w:sz w:val="28"/>
          <w:szCs w:val="28"/>
          <w:lang w:val="ru-RU" w:eastAsia="ru-RU"/>
        </w:rPr>
        <w:t xml:space="preserve"> необходимую техническую помощь;</w:t>
      </w:r>
    </w:p>
    <w:p w:rsidR="00BF56A6" w:rsidRPr="00BF56A6" w:rsidRDefault="00BF56A6" w:rsidP="00BF56A6">
      <w:pPr>
        <w:numPr>
          <w:ilvl w:val="0"/>
          <w:numId w:val="9"/>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другие условия психолого-педагогического сопровождения в рамках компетенции организации.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5.3. Рекомендации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 xml:space="preserve"> по организации психолого-педагогического сопровождения обучающегося, испытывающего трудности в освоении адаптированных основных общеобразовательных программ, развитии и социальной адаптации, могут включать в том числе:</w:t>
      </w:r>
    </w:p>
    <w:p w:rsidR="00BF56A6" w:rsidRPr="00BF56A6" w:rsidRDefault="00BF56A6" w:rsidP="00BF56A6">
      <w:pPr>
        <w:numPr>
          <w:ilvl w:val="0"/>
          <w:numId w:val="10"/>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проведение групповых и (или) индивидуальных коррекционно-развивающих и компенсирующих занятий с </w:t>
      </w:r>
      <w:proofErr w:type="gramStart"/>
      <w:r w:rsidRPr="00BF56A6">
        <w:rPr>
          <w:rFonts w:ascii="Times New Roman" w:eastAsia="Times New Roman" w:hAnsi="Times New Roman" w:cs="Times New Roman"/>
          <w:color w:val="000000"/>
          <w:sz w:val="28"/>
          <w:szCs w:val="28"/>
          <w:lang w:val="ru-RU" w:eastAsia="ru-RU"/>
        </w:rPr>
        <w:t>обучающимся</w:t>
      </w:r>
      <w:proofErr w:type="gramEnd"/>
      <w:r w:rsidRPr="00BF56A6">
        <w:rPr>
          <w:rFonts w:ascii="Times New Roman" w:eastAsia="Times New Roman" w:hAnsi="Times New Roman" w:cs="Times New Roman"/>
          <w:color w:val="000000"/>
          <w:sz w:val="28"/>
          <w:szCs w:val="28"/>
          <w:lang w:val="ru-RU" w:eastAsia="ru-RU"/>
        </w:rPr>
        <w:t>;</w:t>
      </w:r>
    </w:p>
    <w:p w:rsidR="00BF56A6" w:rsidRPr="00BF56A6" w:rsidRDefault="00BF56A6" w:rsidP="00BF56A6">
      <w:pPr>
        <w:numPr>
          <w:ilvl w:val="0"/>
          <w:numId w:val="10"/>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разработку индивидуального учебного плана обучающегося;</w:t>
      </w:r>
    </w:p>
    <w:p w:rsidR="00BF56A6" w:rsidRPr="00BF56A6" w:rsidRDefault="00BF56A6" w:rsidP="00BF56A6">
      <w:pPr>
        <w:numPr>
          <w:ilvl w:val="0"/>
          <w:numId w:val="10"/>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адаптацию учебных и контрольно-измерительных материалов;</w:t>
      </w:r>
    </w:p>
    <w:p w:rsidR="00BF56A6" w:rsidRPr="00BF56A6" w:rsidRDefault="00BF56A6" w:rsidP="00BF56A6">
      <w:pPr>
        <w:numPr>
          <w:ilvl w:val="0"/>
          <w:numId w:val="10"/>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профилактику асоциального (</w:t>
      </w:r>
      <w:proofErr w:type="spellStart"/>
      <w:r w:rsidRPr="00BF56A6">
        <w:rPr>
          <w:rFonts w:ascii="Times New Roman" w:eastAsia="Times New Roman" w:hAnsi="Times New Roman" w:cs="Times New Roman"/>
          <w:color w:val="000000"/>
          <w:sz w:val="28"/>
          <w:szCs w:val="28"/>
          <w:lang w:val="ru-RU" w:eastAsia="ru-RU"/>
        </w:rPr>
        <w:t>девиантного</w:t>
      </w:r>
      <w:proofErr w:type="spellEnd"/>
      <w:r w:rsidRPr="00BF56A6">
        <w:rPr>
          <w:rFonts w:ascii="Times New Roman" w:eastAsia="Times New Roman" w:hAnsi="Times New Roman" w:cs="Times New Roman"/>
          <w:color w:val="000000"/>
          <w:sz w:val="28"/>
          <w:szCs w:val="28"/>
          <w:lang w:val="ru-RU" w:eastAsia="ru-RU"/>
        </w:rPr>
        <w:t>) поведения обучающегося;</w:t>
      </w:r>
    </w:p>
    <w:p w:rsidR="00BF56A6" w:rsidRPr="00BF56A6" w:rsidRDefault="00BF56A6" w:rsidP="00BF56A6">
      <w:pPr>
        <w:numPr>
          <w:ilvl w:val="0"/>
          <w:numId w:val="10"/>
        </w:numPr>
        <w:shd w:val="clear" w:color="auto" w:fill="FFFFFF"/>
        <w:spacing w:before="30" w:beforeAutospacing="0" w:after="30" w:afterAutospacing="0"/>
        <w:ind w:left="780" w:right="18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lastRenderedPageBreak/>
        <w:t>другие условия психолого-педагогического сопровождения в рамках компетенции организации.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BF56A6" w:rsidRDefault="00BF56A6" w:rsidP="00BF56A6">
      <w:pPr>
        <w:shd w:val="clear" w:color="auto" w:fill="FFFFFF"/>
        <w:spacing w:before="0" w:beforeAutospacing="0" w:after="0" w:afterAutospacing="0"/>
        <w:ind w:left="2880"/>
        <w:jc w:val="right"/>
        <w:rPr>
          <w:rFonts w:ascii="Times New Roman" w:eastAsia="Times New Roman" w:hAnsi="Times New Roman" w:cs="Times New Roman"/>
          <w:color w:val="000000"/>
          <w:sz w:val="28"/>
          <w:szCs w:val="28"/>
          <w:lang w:val="ru-RU" w:eastAsia="ru-RU"/>
        </w:rPr>
      </w:pPr>
    </w:p>
    <w:p w:rsidR="00BF56A6" w:rsidRDefault="00BF56A6" w:rsidP="00BF56A6">
      <w:pPr>
        <w:shd w:val="clear" w:color="auto" w:fill="FFFFFF"/>
        <w:spacing w:before="0" w:beforeAutospacing="0" w:after="0" w:afterAutospacing="0"/>
        <w:ind w:left="2880"/>
        <w:jc w:val="right"/>
        <w:rPr>
          <w:rFonts w:ascii="Times New Roman" w:eastAsia="Times New Roman" w:hAnsi="Times New Roman" w:cs="Times New Roman"/>
          <w:color w:val="000000"/>
          <w:sz w:val="28"/>
          <w:szCs w:val="28"/>
          <w:lang w:val="ru-RU" w:eastAsia="ru-RU"/>
        </w:rPr>
      </w:pPr>
    </w:p>
    <w:p w:rsidR="00BF56A6" w:rsidRDefault="00BF56A6" w:rsidP="00BF56A6">
      <w:pPr>
        <w:shd w:val="clear" w:color="auto" w:fill="FFFFFF"/>
        <w:spacing w:before="0" w:beforeAutospacing="0" w:after="0" w:afterAutospacing="0"/>
        <w:ind w:left="2880"/>
        <w:jc w:val="right"/>
        <w:rPr>
          <w:rFonts w:ascii="Times New Roman" w:eastAsia="Times New Roman" w:hAnsi="Times New Roman" w:cs="Times New Roman"/>
          <w:color w:val="000000"/>
          <w:sz w:val="28"/>
          <w:szCs w:val="28"/>
          <w:lang w:val="ru-RU" w:eastAsia="ru-RU"/>
        </w:rPr>
      </w:pPr>
    </w:p>
    <w:p w:rsidR="00BF56A6" w:rsidRDefault="00BF56A6" w:rsidP="00BF56A6">
      <w:pPr>
        <w:shd w:val="clear" w:color="auto" w:fill="FFFFFF"/>
        <w:spacing w:before="0" w:beforeAutospacing="0" w:after="0" w:afterAutospacing="0"/>
        <w:ind w:left="2880"/>
        <w:jc w:val="right"/>
        <w:rPr>
          <w:rFonts w:ascii="Times New Roman" w:eastAsia="Times New Roman" w:hAnsi="Times New Roman" w:cs="Times New Roman"/>
          <w:color w:val="000000"/>
          <w:sz w:val="28"/>
          <w:szCs w:val="28"/>
          <w:lang w:val="ru-RU" w:eastAsia="ru-RU"/>
        </w:rPr>
      </w:pPr>
    </w:p>
    <w:p w:rsidR="00BF56A6" w:rsidRDefault="00BF56A6" w:rsidP="00BF56A6">
      <w:pPr>
        <w:shd w:val="clear" w:color="auto" w:fill="FFFFFF"/>
        <w:spacing w:before="0" w:beforeAutospacing="0" w:after="0" w:afterAutospacing="0"/>
        <w:ind w:left="2880"/>
        <w:jc w:val="right"/>
        <w:rPr>
          <w:rFonts w:ascii="Times New Roman" w:eastAsia="Times New Roman" w:hAnsi="Times New Roman" w:cs="Times New Roman"/>
          <w:color w:val="000000"/>
          <w:sz w:val="28"/>
          <w:szCs w:val="28"/>
          <w:lang w:val="ru-RU" w:eastAsia="ru-RU"/>
        </w:rPr>
      </w:pPr>
    </w:p>
    <w:p w:rsidR="00BF56A6" w:rsidRPr="00BF56A6" w:rsidRDefault="00BF56A6" w:rsidP="00BF56A6">
      <w:pPr>
        <w:shd w:val="clear" w:color="auto" w:fill="FFFFFF"/>
        <w:spacing w:before="0" w:beforeAutospacing="0" w:after="0" w:afterAutospacing="0"/>
        <w:ind w:left="2880"/>
        <w:jc w:val="right"/>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Приложение №1</w:t>
      </w:r>
    </w:p>
    <w:p w:rsidR="00BF56A6" w:rsidRPr="00BF56A6" w:rsidRDefault="00BF56A6" w:rsidP="00BF56A6">
      <w:pPr>
        <w:shd w:val="clear" w:color="auto" w:fill="FFFFFF"/>
        <w:spacing w:before="0" w:beforeAutospacing="0" w:after="0" w:afterAutospacing="0"/>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к Положению о психолого-педагогическом консилиуме</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333333"/>
          <w:sz w:val="28"/>
          <w:szCs w:val="28"/>
          <w:lang w:val="ru-RU" w:eastAsia="ru-RU"/>
        </w:rPr>
        <w:t xml:space="preserve">Документация </w:t>
      </w:r>
      <w:proofErr w:type="spellStart"/>
      <w:r w:rsidRPr="00BF56A6">
        <w:rPr>
          <w:rFonts w:ascii="Times New Roman" w:eastAsia="Times New Roman" w:hAnsi="Times New Roman" w:cs="Times New Roman"/>
          <w:b/>
          <w:bCs/>
          <w:color w:val="333333"/>
          <w:sz w:val="28"/>
          <w:szCs w:val="28"/>
          <w:lang w:val="ru-RU" w:eastAsia="ru-RU"/>
        </w:rPr>
        <w:t>ППк</w:t>
      </w:r>
      <w:proofErr w:type="spellEnd"/>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1. Приказ о создании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 xml:space="preserve"> с утвержденным составом специалистов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2. Положение о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3. График проведения плановых заседаний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 xml:space="preserve"> на учебный год;</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4. Журнал учета заседаний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 xml:space="preserve"> и обучающихся, прошедших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 xml:space="preserve"> по форме:</w:t>
      </w:r>
    </w:p>
    <w:tbl>
      <w:tblPr>
        <w:tblW w:w="12228" w:type="dxa"/>
        <w:tblInd w:w="-1000" w:type="dxa"/>
        <w:shd w:val="clear" w:color="auto" w:fill="FFFFFF"/>
        <w:tblCellMar>
          <w:top w:w="15" w:type="dxa"/>
          <w:left w:w="15" w:type="dxa"/>
          <w:bottom w:w="15" w:type="dxa"/>
          <w:right w:w="15" w:type="dxa"/>
        </w:tblCellMar>
        <w:tblLook w:val="04A0" w:firstRow="1" w:lastRow="0" w:firstColumn="1" w:lastColumn="0" w:noHBand="0" w:noVBand="1"/>
      </w:tblPr>
      <w:tblGrid>
        <w:gridCol w:w="410"/>
        <w:gridCol w:w="866"/>
        <w:gridCol w:w="3001"/>
        <w:gridCol w:w="7951"/>
      </w:tblGrid>
      <w:tr w:rsidR="00BF56A6" w:rsidRPr="00BF56A6" w:rsidTr="00BF56A6">
        <w:tc>
          <w:tcPr>
            <w:tcW w:w="41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N</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Дата</w:t>
            </w:r>
          </w:p>
        </w:tc>
        <w:tc>
          <w:tcPr>
            <w:tcW w:w="300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Тематика заседания</w:t>
            </w:r>
            <w:hyperlink r:id="rId6" w:history="1">
              <w:r w:rsidRPr="00BF56A6">
                <w:rPr>
                  <w:rFonts w:ascii="Times New Roman" w:eastAsia="Times New Roman" w:hAnsi="Times New Roman" w:cs="Times New Roman"/>
                  <w:b/>
                  <w:bCs/>
                  <w:color w:val="0000FF"/>
                  <w:u w:val="single"/>
                  <w:lang w:val="ru-RU" w:eastAsia="ru-RU"/>
                </w:rPr>
                <w:t>*</w:t>
              </w:r>
            </w:hyperlink>
          </w:p>
        </w:tc>
        <w:tc>
          <w:tcPr>
            <w:tcW w:w="79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Вид консилиума (плановый/внеплановый)</w:t>
            </w:r>
          </w:p>
        </w:tc>
      </w:tr>
      <w:tr w:rsidR="00BF56A6" w:rsidRPr="00BF56A6" w:rsidTr="00BF56A6">
        <w:tc>
          <w:tcPr>
            <w:tcW w:w="41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300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79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r>
      <w:tr w:rsidR="00BF56A6" w:rsidRPr="00BF56A6" w:rsidTr="00BF56A6">
        <w:tc>
          <w:tcPr>
            <w:tcW w:w="41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300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79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r>
    </w:tbl>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 - утверждение плана работы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утверждение плана мероприятий по выявлению обучающихся с особыми образовательными потребностями;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проведение комплексного обследования обучающегося;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обсуждение результатов комплексного обследования;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  обсуждение результатов образовательной, воспитательной и коррекционной работы с </w:t>
      </w:r>
      <w:proofErr w:type="gramStart"/>
      <w:r w:rsidRPr="00BF56A6">
        <w:rPr>
          <w:rFonts w:ascii="Times New Roman" w:eastAsia="Times New Roman" w:hAnsi="Times New Roman" w:cs="Times New Roman"/>
          <w:color w:val="333333"/>
          <w:sz w:val="28"/>
          <w:szCs w:val="28"/>
          <w:lang w:val="ru-RU" w:eastAsia="ru-RU"/>
        </w:rPr>
        <w:t>обучающимся</w:t>
      </w:r>
      <w:proofErr w:type="gram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  зачисление </w:t>
      </w:r>
      <w:proofErr w:type="gramStart"/>
      <w:r w:rsidRPr="00BF56A6">
        <w:rPr>
          <w:rFonts w:ascii="Times New Roman" w:eastAsia="Times New Roman" w:hAnsi="Times New Roman" w:cs="Times New Roman"/>
          <w:color w:val="333333"/>
          <w:sz w:val="28"/>
          <w:szCs w:val="28"/>
          <w:lang w:val="ru-RU" w:eastAsia="ru-RU"/>
        </w:rPr>
        <w:t>обучающихся</w:t>
      </w:r>
      <w:proofErr w:type="gramEnd"/>
      <w:r w:rsidRPr="00BF56A6">
        <w:rPr>
          <w:rFonts w:ascii="Times New Roman" w:eastAsia="Times New Roman" w:hAnsi="Times New Roman" w:cs="Times New Roman"/>
          <w:color w:val="333333"/>
          <w:sz w:val="28"/>
          <w:szCs w:val="28"/>
          <w:lang w:val="ru-RU" w:eastAsia="ru-RU"/>
        </w:rPr>
        <w:t xml:space="preserve"> на коррекционные занятия;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 направление </w:t>
      </w:r>
      <w:proofErr w:type="gramStart"/>
      <w:r w:rsidRPr="00BF56A6">
        <w:rPr>
          <w:rFonts w:ascii="Times New Roman" w:eastAsia="Times New Roman" w:hAnsi="Times New Roman" w:cs="Times New Roman"/>
          <w:color w:val="333333"/>
          <w:sz w:val="28"/>
          <w:szCs w:val="28"/>
          <w:lang w:val="ru-RU" w:eastAsia="ru-RU"/>
        </w:rPr>
        <w:t>обучающихся</w:t>
      </w:r>
      <w:proofErr w:type="gramEnd"/>
      <w:r w:rsidRPr="00BF56A6">
        <w:rPr>
          <w:rFonts w:ascii="Times New Roman" w:eastAsia="Times New Roman" w:hAnsi="Times New Roman" w:cs="Times New Roman"/>
          <w:color w:val="333333"/>
          <w:sz w:val="28"/>
          <w:szCs w:val="28"/>
          <w:lang w:val="ru-RU" w:eastAsia="ru-RU"/>
        </w:rPr>
        <w:t xml:space="preserve"> в ПМПК;</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составление и утверждение индивидуальных образовательных маршрутов (по форме определяемой образовательной организацией);</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экспертиза адаптированных основных образовательных программ ОО;</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оценка эффективности и анализ результатов коррекционно-развивающей работы с </w:t>
      </w:r>
      <w:proofErr w:type="gramStart"/>
      <w:r w:rsidRPr="00BF56A6">
        <w:rPr>
          <w:rFonts w:ascii="Times New Roman" w:eastAsia="Times New Roman" w:hAnsi="Times New Roman" w:cs="Times New Roman"/>
          <w:color w:val="333333"/>
          <w:sz w:val="28"/>
          <w:szCs w:val="28"/>
          <w:lang w:val="ru-RU" w:eastAsia="ru-RU"/>
        </w:rPr>
        <w:t>обучающимися</w:t>
      </w:r>
      <w:proofErr w:type="gramEnd"/>
      <w:r w:rsidRPr="00BF56A6">
        <w:rPr>
          <w:rFonts w:ascii="Times New Roman" w:eastAsia="Times New Roman" w:hAnsi="Times New Roman" w:cs="Times New Roman"/>
          <w:color w:val="333333"/>
          <w:sz w:val="28"/>
          <w:szCs w:val="28"/>
          <w:lang w:val="ru-RU" w:eastAsia="ru-RU"/>
        </w:rPr>
        <w:t xml:space="preserve"> и другие варианты тематик.</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5. Журнал регистрации коллегиальных заключений психолого-педагогического консилиума по форме:</w:t>
      </w:r>
    </w:p>
    <w:tbl>
      <w:tblPr>
        <w:tblW w:w="12228"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452"/>
        <w:gridCol w:w="2514"/>
        <w:gridCol w:w="1454"/>
        <w:gridCol w:w="1824"/>
        <w:gridCol w:w="1855"/>
        <w:gridCol w:w="2363"/>
        <w:gridCol w:w="1766"/>
      </w:tblGrid>
      <w:tr w:rsidR="00BF56A6" w:rsidRPr="00BF56A6" w:rsidTr="00BF56A6">
        <w:tc>
          <w:tcPr>
            <w:tcW w:w="3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N</w:t>
            </w:r>
          </w:p>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proofErr w:type="gramStart"/>
            <w:r w:rsidRPr="00BF56A6">
              <w:rPr>
                <w:rFonts w:ascii="Times New Roman" w:eastAsia="Times New Roman" w:hAnsi="Times New Roman" w:cs="Times New Roman"/>
                <w:b/>
                <w:bCs/>
                <w:color w:val="000000"/>
                <w:lang w:val="ru-RU" w:eastAsia="ru-RU"/>
              </w:rPr>
              <w:t>п</w:t>
            </w:r>
            <w:proofErr w:type="gramEnd"/>
            <w:r w:rsidRPr="00BF56A6">
              <w:rPr>
                <w:rFonts w:ascii="Times New Roman" w:eastAsia="Times New Roman" w:hAnsi="Times New Roman" w:cs="Times New Roman"/>
                <w:b/>
                <w:bCs/>
                <w:color w:val="000000"/>
                <w:lang w:val="ru-RU" w:eastAsia="ru-RU"/>
              </w:rPr>
              <w:t>/п</w:t>
            </w:r>
          </w:p>
        </w:tc>
        <w:tc>
          <w:tcPr>
            <w:tcW w:w="193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 xml:space="preserve">ФИО </w:t>
            </w:r>
            <w:proofErr w:type="gramStart"/>
            <w:r w:rsidRPr="00BF56A6">
              <w:rPr>
                <w:rFonts w:ascii="Times New Roman" w:eastAsia="Times New Roman" w:hAnsi="Times New Roman" w:cs="Times New Roman"/>
                <w:b/>
                <w:bCs/>
                <w:color w:val="000000"/>
                <w:lang w:val="ru-RU" w:eastAsia="ru-RU"/>
              </w:rPr>
              <w:t>обучающегося</w:t>
            </w:r>
            <w:proofErr w:type="gramEnd"/>
            <w:r w:rsidRPr="00BF56A6">
              <w:rPr>
                <w:rFonts w:ascii="Times New Roman" w:eastAsia="Times New Roman" w:hAnsi="Times New Roman" w:cs="Times New Roman"/>
                <w:b/>
                <w:bCs/>
                <w:color w:val="000000"/>
                <w:lang w:val="ru-RU" w:eastAsia="ru-RU"/>
              </w:rPr>
              <w:t>, класс/группа</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Дата рождения</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Инициатор обращения</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 xml:space="preserve">Повод обращения в </w:t>
            </w:r>
            <w:proofErr w:type="spellStart"/>
            <w:r w:rsidRPr="00BF56A6">
              <w:rPr>
                <w:rFonts w:ascii="Times New Roman" w:eastAsia="Times New Roman" w:hAnsi="Times New Roman" w:cs="Times New Roman"/>
                <w:b/>
                <w:bCs/>
                <w:color w:val="000000"/>
                <w:lang w:val="ru-RU" w:eastAsia="ru-RU"/>
              </w:rPr>
              <w:t>ППк</w:t>
            </w:r>
            <w:proofErr w:type="spellEnd"/>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Коллегиальное заключение</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Результат обращения</w:t>
            </w:r>
          </w:p>
        </w:tc>
      </w:tr>
      <w:tr w:rsidR="00BF56A6" w:rsidRPr="00BF56A6" w:rsidTr="00BF56A6">
        <w:tc>
          <w:tcPr>
            <w:tcW w:w="3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93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r>
      <w:tr w:rsidR="00BF56A6" w:rsidRPr="00BF56A6" w:rsidTr="00BF56A6">
        <w:tc>
          <w:tcPr>
            <w:tcW w:w="34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93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r>
    </w:tbl>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6. Протоколы заседания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lastRenderedPageBreak/>
        <w:t>7. Карта развития обучающегося, получающего психолого-педагогическое сопровождение</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proofErr w:type="gramStart"/>
      <w:r w:rsidRPr="00BF56A6">
        <w:rPr>
          <w:rFonts w:ascii="Times New Roman" w:eastAsia="Times New Roman" w:hAnsi="Times New Roman" w:cs="Times New Roman"/>
          <w:color w:val="333333"/>
          <w:sz w:val="28"/>
          <w:szCs w:val="28"/>
          <w:lang w:val="ru-RU" w:eastAsia="ru-RU"/>
        </w:rPr>
        <w:t>(В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sidRPr="00BF56A6">
        <w:rPr>
          <w:rFonts w:ascii="Times New Roman" w:eastAsia="Times New Roman" w:hAnsi="Times New Roman" w:cs="Times New Roman"/>
          <w:color w:val="333333"/>
          <w:sz w:val="28"/>
          <w:szCs w:val="28"/>
          <w:lang w:val="ru-RU" w:eastAsia="ru-RU"/>
        </w:rPr>
        <w:t xml:space="preserve"> </w:t>
      </w:r>
      <w:proofErr w:type="gramStart"/>
      <w:r w:rsidRPr="00BF56A6">
        <w:rPr>
          <w:rFonts w:ascii="Times New Roman" w:eastAsia="Times New Roman" w:hAnsi="Times New Roman" w:cs="Times New Roman"/>
          <w:color w:val="333333"/>
          <w:sz w:val="28"/>
          <w:szCs w:val="28"/>
          <w:lang w:val="ru-RU" w:eastAsia="ru-RU"/>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8. Журнал направлений обучающихся на ПМПК по форме:</w:t>
      </w:r>
    </w:p>
    <w:tbl>
      <w:tblPr>
        <w:tblW w:w="12228"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452"/>
        <w:gridCol w:w="2132"/>
        <w:gridCol w:w="1617"/>
        <w:gridCol w:w="1847"/>
        <w:gridCol w:w="1920"/>
        <w:gridCol w:w="4260"/>
      </w:tblGrid>
      <w:tr w:rsidR="00BF56A6" w:rsidRPr="00BF56A6" w:rsidTr="00BF56A6">
        <w:tc>
          <w:tcPr>
            <w:tcW w:w="4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N</w:t>
            </w:r>
          </w:p>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proofErr w:type="gramStart"/>
            <w:r w:rsidRPr="00BF56A6">
              <w:rPr>
                <w:rFonts w:ascii="Times New Roman" w:eastAsia="Times New Roman" w:hAnsi="Times New Roman" w:cs="Times New Roman"/>
                <w:b/>
                <w:bCs/>
                <w:color w:val="000000"/>
                <w:lang w:val="ru-RU" w:eastAsia="ru-RU"/>
              </w:rPr>
              <w:t>п</w:t>
            </w:r>
            <w:proofErr w:type="gramEnd"/>
            <w:r w:rsidRPr="00BF56A6">
              <w:rPr>
                <w:rFonts w:ascii="Times New Roman" w:eastAsia="Times New Roman" w:hAnsi="Times New Roman" w:cs="Times New Roman"/>
                <w:b/>
                <w:bCs/>
                <w:color w:val="000000"/>
                <w:lang w:val="ru-RU" w:eastAsia="ru-RU"/>
              </w:rPr>
              <w:t>/п</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 xml:space="preserve">ФИО </w:t>
            </w:r>
            <w:proofErr w:type="gramStart"/>
            <w:r w:rsidRPr="00BF56A6">
              <w:rPr>
                <w:rFonts w:ascii="Times New Roman" w:eastAsia="Times New Roman" w:hAnsi="Times New Roman" w:cs="Times New Roman"/>
                <w:b/>
                <w:bCs/>
                <w:color w:val="000000"/>
                <w:lang w:val="ru-RU" w:eastAsia="ru-RU"/>
              </w:rPr>
              <w:t>обучающегося</w:t>
            </w:r>
            <w:proofErr w:type="gramEnd"/>
            <w:r w:rsidRPr="00BF56A6">
              <w:rPr>
                <w:rFonts w:ascii="Times New Roman" w:eastAsia="Times New Roman" w:hAnsi="Times New Roman" w:cs="Times New Roman"/>
                <w:b/>
                <w:bCs/>
                <w:color w:val="000000"/>
                <w:lang w:val="ru-RU" w:eastAsia="ru-RU"/>
              </w:rPr>
              <w:t>, класс/группа</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Дата рождения</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Цель направления</w:t>
            </w:r>
          </w:p>
        </w:tc>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Причина направления</w:t>
            </w:r>
          </w:p>
        </w:tc>
        <w:tc>
          <w:tcPr>
            <w:tcW w:w="426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F56A6" w:rsidRPr="00BF56A6" w:rsidRDefault="00BF56A6" w:rsidP="00BF56A6">
            <w:pPr>
              <w:spacing w:before="0" w:beforeAutospacing="0" w:after="0" w:afterAutospacing="0" w:line="0" w:lineRule="atLeast"/>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lang w:val="ru-RU" w:eastAsia="ru-RU"/>
              </w:rPr>
              <w:t>Отметка о получении направления родителями</w:t>
            </w:r>
          </w:p>
        </w:tc>
      </w:tr>
      <w:tr w:rsidR="00BF56A6" w:rsidRPr="00BF56A6" w:rsidTr="00BF56A6">
        <w:tc>
          <w:tcPr>
            <w:tcW w:w="4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rPr>
                <w:rFonts w:ascii="Arial" w:eastAsia="Times New Roman" w:hAnsi="Arial" w:cs="Arial"/>
                <w:color w:val="666666"/>
                <w:sz w:val="1"/>
                <w:szCs w:val="24"/>
                <w:lang w:val="ru-RU" w:eastAsia="ru-RU"/>
              </w:rPr>
            </w:pPr>
          </w:p>
        </w:tc>
        <w:tc>
          <w:tcPr>
            <w:tcW w:w="426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Получено: далее перечень документов, переданных родителям (законным представителям)</w:t>
            </w:r>
          </w:p>
        </w:tc>
      </w:tr>
      <w:tr w:rsidR="00BF56A6" w:rsidRPr="00BF56A6" w:rsidTr="00BF56A6">
        <w:tc>
          <w:tcPr>
            <w:tcW w:w="45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c>
          <w:tcPr>
            <w:tcW w:w="426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Я, ФИО родителя (законного представителя) пакет документов получи</w:t>
            </w:r>
            <w:proofErr w:type="gramStart"/>
            <w:r w:rsidRPr="00BF56A6">
              <w:rPr>
                <w:rFonts w:ascii="Times New Roman" w:eastAsia="Times New Roman" w:hAnsi="Times New Roman" w:cs="Times New Roman"/>
                <w:color w:val="000000"/>
                <w:sz w:val="28"/>
                <w:szCs w:val="28"/>
                <w:lang w:val="ru-RU" w:eastAsia="ru-RU"/>
              </w:rPr>
              <w:t>л(</w:t>
            </w:r>
            <w:proofErr w:type="gramEnd"/>
            <w:r w:rsidRPr="00BF56A6">
              <w:rPr>
                <w:rFonts w:ascii="Times New Roman" w:eastAsia="Times New Roman" w:hAnsi="Times New Roman" w:cs="Times New Roman"/>
                <w:color w:val="000000"/>
                <w:sz w:val="28"/>
                <w:szCs w:val="28"/>
                <w:lang w:val="ru-RU" w:eastAsia="ru-RU"/>
              </w:rPr>
              <w:t>а).</w:t>
            </w:r>
          </w:p>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"__" ____ 20___ г.  Подпись: Расшифровка: _________</w:t>
            </w:r>
          </w:p>
        </w:tc>
      </w:tr>
    </w:tbl>
    <w:p w:rsidR="00BF56A6" w:rsidRDefault="00BF56A6" w:rsidP="00BF56A6">
      <w:pPr>
        <w:shd w:val="clear" w:color="auto" w:fill="FFFFFF"/>
        <w:spacing w:before="0" w:beforeAutospacing="0" w:after="0" w:afterAutospacing="0"/>
        <w:jc w:val="right"/>
        <w:rPr>
          <w:rFonts w:ascii="Times New Roman" w:eastAsia="Times New Roman" w:hAnsi="Times New Roman" w:cs="Times New Roman"/>
          <w:color w:val="000000"/>
          <w:sz w:val="28"/>
          <w:szCs w:val="28"/>
          <w:lang w:val="ru-RU" w:eastAsia="ru-RU"/>
        </w:rPr>
      </w:pPr>
    </w:p>
    <w:p w:rsidR="00BF56A6" w:rsidRDefault="00BF56A6" w:rsidP="00BF56A6">
      <w:pPr>
        <w:shd w:val="clear" w:color="auto" w:fill="FFFFFF"/>
        <w:spacing w:before="0" w:beforeAutospacing="0" w:after="0" w:afterAutospacing="0"/>
        <w:jc w:val="right"/>
        <w:rPr>
          <w:rFonts w:ascii="Times New Roman" w:eastAsia="Times New Roman" w:hAnsi="Times New Roman" w:cs="Times New Roman"/>
          <w:color w:val="000000"/>
          <w:sz w:val="28"/>
          <w:szCs w:val="28"/>
          <w:lang w:val="ru-RU" w:eastAsia="ru-RU"/>
        </w:rPr>
      </w:pPr>
    </w:p>
    <w:p w:rsidR="00BF56A6" w:rsidRPr="00BF56A6" w:rsidRDefault="00BF56A6" w:rsidP="00BF56A6">
      <w:pPr>
        <w:shd w:val="clear" w:color="auto" w:fill="FFFFFF"/>
        <w:spacing w:before="0" w:beforeAutospacing="0" w:after="0" w:afterAutospacing="0"/>
        <w:jc w:val="right"/>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Приложение № 2</w:t>
      </w:r>
    </w:p>
    <w:p w:rsidR="00BF56A6" w:rsidRPr="00BF56A6" w:rsidRDefault="00BF56A6" w:rsidP="00BF56A6">
      <w:pPr>
        <w:shd w:val="clear" w:color="auto" w:fill="FFFFFF"/>
        <w:spacing w:before="0" w:beforeAutospacing="0" w:after="0" w:afterAutospacing="0"/>
        <w:jc w:val="right"/>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к Положению о психолого-педагогическом консилиуме</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333333"/>
          <w:sz w:val="28"/>
          <w:szCs w:val="28"/>
          <w:lang w:val="ru-RU" w:eastAsia="ru-RU"/>
        </w:rPr>
        <w:t>Протокол заседания психолого-педагогического консилиума</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N ____                                                от "____" ____________ 20___ г.</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Присутствовали: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И.О. Фамилия (должность в ОО, роль в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И.О. Фамилия (мать/отец ФИО </w:t>
      </w:r>
      <w:proofErr w:type="gramStart"/>
      <w:r w:rsidRPr="00BF56A6">
        <w:rPr>
          <w:rFonts w:ascii="Times New Roman" w:eastAsia="Times New Roman" w:hAnsi="Times New Roman" w:cs="Times New Roman"/>
          <w:color w:val="333333"/>
          <w:sz w:val="28"/>
          <w:szCs w:val="28"/>
          <w:lang w:val="ru-RU" w:eastAsia="ru-RU"/>
        </w:rPr>
        <w:t>обучающегося</w:t>
      </w:r>
      <w:proofErr w:type="gram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Повестка дня: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1. ...</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2. ...</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Ход заседания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1. ...</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2. ...</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Решение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1. ...</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2. ...</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proofErr w:type="gramStart"/>
      <w:r w:rsidRPr="00BF56A6">
        <w:rPr>
          <w:rFonts w:ascii="Times New Roman" w:eastAsia="Times New Roman" w:hAnsi="Times New Roman" w:cs="Times New Roman"/>
          <w:color w:val="333333"/>
          <w:sz w:val="28"/>
          <w:szCs w:val="28"/>
          <w:lang w:val="ru-RU" w:eastAsia="ru-RU"/>
        </w:rPr>
        <w:lastRenderedPageBreak/>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1. ...</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2. ...</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Председатель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 xml:space="preserve"> _______________________________ И.О. Фамилия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Члены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И.О. Фамилия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И.О. Фамилия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Другие присутствующие на заседании: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И.О. Фамилия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И.О. Фамилия</w:t>
      </w:r>
    </w:p>
    <w:p w:rsidR="00BF56A6" w:rsidRDefault="00BF56A6" w:rsidP="00BF56A6">
      <w:pPr>
        <w:shd w:val="clear" w:color="auto" w:fill="FFFFFF"/>
        <w:spacing w:before="0" w:beforeAutospacing="0" w:after="0" w:afterAutospacing="0"/>
        <w:jc w:val="right"/>
        <w:rPr>
          <w:rFonts w:ascii="Times New Roman" w:eastAsia="Times New Roman" w:hAnsi="Times New Roman" w:cs="Times New Roman"/>
          <w:color w:val="000000"/>
          <w:sz w:val="28"/>
          <w:szCs w:val="28"/>
          <w:lang w:val="ru-RU" w:eastAsia="ru-RU"/>
        </w:rPr>
      </w:pPr>
    </w:p>
    <w:p w:rsidR="00BF56A6" w:rsidRPr="00BF56A6" w:rsidRDefault="00BF56A6" w:rsidP="00BF56A6">
      <w:pPr>
        <w:shd w:val="clear" w:color="auto" w:fill="FFFFFF"/>
        <w:spacing w:before="0" w:beforeAutospacing="0" w:after="0" w:afterAutospacing="0"/>
        <w:jc w:val="right"/>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Приложение № 3</w:t>
      </w:r>
    </w:p>
    <w:p w:rsidR="00BF56A6" w:rsidRPr="00BF56A6" w:rsidRDefault="00BF56A6" w:rsidP="00BF56A6">
      <w:pPr>
        <w:shd w:val="clear" w:color="auto" w:fill="FFFFFF"/>
        <w:spacing w:before="0" w:beforeAutospacing="0" w:after="0" w:afterAutospacing="0"/>
        <w:jc w:val="right"/>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к Положению о психолого-педагогическом консилиуме</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333333"/>
          <w:sz w:val="28"/>
          <w:szCs w:val="28"/>
          <w:lang w:val="ru-RU" w:eastAsia="ru-RU"/>
        </w:rPr>
        <w:t>Коллегиальное заключение психолого-педагогического консилиума</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Дата "____" ____________ 20___ года</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333333"/>
          <w:sz w:val="28"/>
          <w:szCs w:val="28"/>
          <w:lang w:val="ru-RU" w:eastAsia="ru-RU"/>
        </w:rPr>
        <w:t>Общие сведения</w:t>
      </w:r>
    </w:p>
    <w:tbl>
      <w:tblPr>
        <w:tblW w:w="12228"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8846"/>
        <w:gridCol w:w="3382"/>
      </w:tblGrid>
      <w:tr w:rsidR="00BF56A6" w:rsidRPr="00BF56A6" w:rsidTr="00BF56A6">
        <w:tc>
          <w:tcPr>
            <w:tcW w:w="370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sz w:val="28"/>
                <w:szCs w:val="28"/>
                <w:lang w:val="ru-RU" w:eastAsia="ru-RU"/>
              </w:rPr>
              <w:t xml:space="preserve">ФИО </w:t>
            </w:r>
            <w:proofErr w:type="gramStart"/>
            <w:r w:rsidRPr="00BF56A6">
              <w:rPr>
                <w:rFonts w:ascii="Times New Roman" w:eastAsia="Times New Roman" w:hAnsi="Times New Roman" w:cs="Times New Roman"/>
                <w:b/>
                <w:bCs/>
                <w:color w:val="000000"/>
                <w:sz w:val="28"/>
                <w:szCs w:val="28"/>
                <w:lang w:val="ru-RU" w:eastAsia="ru-RU"/>
              </w:rPr>
              <w:t>обучающегося</w:t>
            </w:r>
            <w:proofErr w:type="gramEnd"/>
            <w:r w:rsidRPr="00BF56A6">
              <w:rPr>
                <w:rFonts w:ascii="Times New Roman" w:eastAsia="Times New Roman" w:hAnsi="Times New Roman" w:cs="Times New Roman"/>
                <w:b/>
                <w:bCs/>
                <w:color w:val="000000"/>
                <w:sz w:val="28"/>
                <w:szCs w:val="28"/>
                <w:lang w:val="ru-RU" w:eastAsia="ru-RU"/>
              </w:rPr>
              <w:t>:</w:t>
            </w:r>
          </w:p>
        </w:tc>
        <w:tc>
          <w:tcPr>
            <w:tcW w:w="141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sz w:val="28"/>
                <w:szCs w:val="28"/>
                <w:lang w:val="ru-RU" w:eastAsia="ru-RU"/>
              </w:rPr>
              <w:t>   </w:t>
            </w:r>
          </w:p>
        </w:tc>
      </w:tr>
      <w:tr w:rsidR="00BF56A6" w:rsidRPr="00BF56A6" w:rsidTr="00BF56A6">
        <w:tc>
          <w:tcPr>
            <w:tcW w:w="370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Дата рождения обучающегося</w:t>
            </w:r>
          </w:p>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Класс, группа</w:t>
            </w:r>
          </w:p>
        </w:tc>
        <w:tc>
          <w:tcPr>
            <w:tcW w:w="141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w:t>
            </w:r>
          </w:p>
        </w:tc>
      </w:tr>
      <w:tr w:rsidR="00BF56A6" w:rsidRPr="00BF56A6" w:rsidTr="00BF56A6">
        <w:tc>
          <w:tcPr>
            <w:tcW w:w="370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Образовательная программа:</w:t>
            </w:r>
          </w:p>
        </w:tc>
        <w:tc>
          <w:tcPr>
            <w:tcW w:w="141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r>
      <w:tr w:rsidR="00BF56A6" w:rsidRPr="00BF56A6" w:rsidTr="00BF56A6">
        <w:tc>
          <w:tcPr>
            <w:tcW w:w="370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xml:space="preserve">Причина направления на </w:t>
            </w:r>
            <w:proofErr w:type="spellStart"/>
            <w:r w:rsidRPr="00BF56A6">
              <w:rPr>
                <w:rFonts w:ascii="Times New Roman" w:eastAsia="Times New Roman" w:hAnsi="Times New Roman" w:cs="Times New Roman"/>
                <w:color w:val="000000"/>
                <w:sz w:val="28"/>
                <w:szCs w:val="28"/>
                <w:lang w:val="ru-RU" w:eastAsia="ru-RU"/>
              </w:rPr>
              <w:t>ППк</w:t>
            </w:r>
            <w:proofErr w:type="spellEnd"/>
            <w:r w:rsidRPr="00BF56A6">
              <w:rPr>
                <w:rFonts w:ascii="Times New Roman" w:eastAsia="Times New Roman" w:hAnsi="Times New Roman" w:cs="Times New Roman"/>
                <w:color w:val="000000"/>
                <w:sz w:val="28"/>
                <w:szCs w:val="28"/>
                <w:lang w:val="ru-RU" w:eastAsia="ru-RU"/>
              </w:rPr>
              <w:t>:</w:t>
            </w:r>
          </w:p>
        </w:tc>
        <w:tc>
          <w:tcPr>
            <w:tcW w:w="141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   </w:t>
            </w:r>
          </w:p>
        </w:tc>
      </w:tr>
    </w:tbl>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333333"/>
          <w:sz w:val="28"/>
          <w:szCs w:val="28"/>
          <w:lang w:val="ru-RU" w:eastAsia="ru-RU"/>
        </w:rPr>
        <w:t xml:space="preserve">Коллегиальное заключение </w:t>
      </w:r>
      <w:proofErr w:type="spellStart"/>
      <w:r w:rsidRPr="00BF56A6">
        <w:rPr>
          <w:rFonts w:ascii="Times New Roman" w:eastAsia="Times New Roman" w:hAnsi="Times New Roman" w:cs="Times New Roman"/>
          <w:b/>
          <w:bCs/>
          <w:color w:val="333333"/>
          <w:sz w:val="28"/>
          <w:szCs w:val="28"/>
          <w:lang w:val="ru-RU" w:eastAsia="ru-RU"/>
        </w:rPr>
        <w:t>ППк</w:t>
      </w:r>
      <w:proofErr w:type="spellEnd"/>
    </w:p>
    <w:tbl>
      <w:tblPr>
        <w:tblW w:w="12228"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2228"/>
      </w:tblGrid>
      <w:tr w:rsidR="00BF56A6" w:rsidRPr="00BF56A6" w:rsidTr="00BF56A6">
        <w:tc>
          <w:tcPr>
            <w:tcW w:w="938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proofErr w:type="gramStart"/>
            <w:r w:rsidRPr="00BF56A6">
              <w:rPr>
                <w:rFonts w:ascii="Times New Roman" w:eastAsia="Times New Roman" w:hAnsi="Times New Roman" w:cs="Times New Roman"/>
                <w:b/>
                <w:bCs/>
                <w:color w:val="000000"/>
                <w:sz w:val="28"/>
                <w:szCs w:val="28"/>
                <w:lang w:val="ru-RU"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BF56A6" w:rsidRPr="00BF56A6" w:rsidTr="00BF56A6">
        <w:tc>
          <w:tcPr>
            <w:tcW w:w="938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Рекомендации педагогам</w:t>
            </w:r>
          </w:p>
        </w:tc>
      </w:tr>
      <w:tr w:rsidR="00BF56A6" w:rsidRPr="00BF56A6" w:rsidTr="00BF56A6">
        <w:tc>
          <w:tcPr>
            <w:tcW w:w="938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rPr>
                <w:rFonts w:ascii="Arial" w:eastAsia="Times New Roman" w:hAnsi="Arial" w:cs="Arial"/>
                <w:color w:val="666666"/>
                <w:sz w:val="1"/>
                <w:szCs w:val="24"/>
                <w:lang w:val="ru-RU" w:eastAsia="ru-RU"/>
              </w:rPr>
            </w:pPr>
          </w:p>
        </w:tc>
      </w:tr>
      <w:tr w:rsidR="00BF56A6" w:rsidRPr="00BF56A6" w:rsidTr="00BF56A6">
        <w:tc>
          <w:tcPr>
            <w:tcW w:w="938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line="0" w:lineRule="atLeast"/>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Рекомендации родителям</w:t>
            </w:r>
          </w:p>
        </w:tc>
      </w:tr>
      <w:tr w:rsidR="00BF56A6" w:rsidRPr="00BF56A6" w:rsidTr="00BF56A6">
        <w:tc>
          <w:tcPr>
            <w:tcW w:w="938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BF56A6" w:rsidRPr="00BF56A6" w:rsidRDefault="00BF56A6" w:rsidP="00BF56A6">
            <w:pPr>
              <w:spacing w:before="0" w:beforeAutospacing="0" w:after="0" w:afterAutospacing="0"/>
              <w:rPr>
                <w:rFonts w:ascii="Arial" w:eastAsia="Times New Roman" w:hAnsi="Arial" w:cs="Arial"/>
                <w:color w:val="666666"/>
                <w:sz w:val="1"/>
                <w:szCs w:val="24"/>
                <w:lang w:val="ru-RU" w:eastAsia="ru-RU"/>
              </w:rPr>
            </w:pPr>
          </w:p>
        </w:tc>
      </w:tr>
    </w:tbl>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Приложение: (планы коррекционно-развивающей работы, индивидуальный образовательный маршрут и другие необходимые материалы)</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Председатель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 xml:space="preserve"> ______________________________ И.О. Фамилия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Члены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И.О. Фамилия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И.О. Фамилия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С решением ознакомле</w:t>
      </w:r>
      <w:proofErr w:type="gramStart"/>
      <w:r w:rsidRPr="00BF56A6">
        <w:rPr>
          <w:rFonts w:ascii="Times New Roman" w:eastAsia="Times New Roman" w:hAnsi="Times New Roman" w:cs="Times New Roman"/>
          <w:color w:val="333333"/>
          <w:sz w:val="28"/>
          <w:szCs w:val="28"/>
          <w:lang w:val="ru-RU" w:eastAsia="ru-RU"/>
        </w:rPr>
        <w:t>н(</w:t>
      </w:r>
      <w:proofErr w:type="gramEnd"/>
      <w:r w:rsidRPr="00BF56A6">
        <w:rPr>
          <w:rFonts w:ascii="Times New Roman" w:eastAsia="Times New Roman" w:hAnsi="Times New Roman" w:cs="Times New Roman"/>
          <w:color w:val="333333"/>
          <w:sz w:val="28"/>
          <w:szCs w:val="28"/>
          <w:lang w:val="ru-RU" w:eastAsia="ru-RU"/>
        </w:rPr>
        <w:t>а) _________________/_______________________</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proofErr w:type="gramStart"/>
      <w:r w:rsidRPr="00BF56A6">
        <w:rPr>
          <w:rFonts w:ascii="Times New Roman" w:eastAsia="Times New Roman" w:hAnsi="Times New Roman" w:cs="Times New Roman"/>
          <w:color w:val="333333"/>
          <w:sz w:val="28"/>
          <w:szCs w:val="28"/>
          <w:lang w:val="ru-RU" w:eastAsia="ru-RU"/>
        </w:rPr>
        <w:t>(подпись и ФИО (полностью) родителя (законного представителя)</w:t>
      </w:r>
      <w:proofErr w:type="gramEnd"/>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С решением согласе</w:t>
      </w:r>
      <w:proofErr w:type="gramStart"/>
      <w:r w:rsidRPr="00BF56A6">
        <w:rPr>
          <w:rFonts w:ascii="Times New Roman" w:eastAsia="Times New Roman" w:hAnsi="Times New Roman" w:cs="Times New Roman"/>
          <w:color w:val="333333"/>
          <w:sz w:val="28"/>
          <w:szCs w:val="28"/>
          <w:lang w:val="ru-RU" w:eastAsia="ru-RU"/>
        </w:rPr>
        <w:t>н(</w:t>
      </w:r>
      <w:proofErr w:type="gramEnd"/>
      <w:r w:rsidRPr="00BF56A6">
        <w:rPr>
          <w:rFonts w:ascii="Times New Roman" w:eastAsia="Times New Roman" w:hAnsi="Times New Roman" w:cs="Times New Roman"/>
          <w:color w:val="333333"/>
          <w:sz w:val="28"/>
          <w:szCs w:val="28"/>
          <w:lang w:val="ru-RU" w:eastAsia="ru-RU"/>
        </w:rPr>
        <w:t>на) _________________/________________________</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proofErr w:type="gramStart"/>
      <w:r w:rsidRPr="00BF56A6">
        <w:rPr>
          <w:rFonts w:ascii="Times New Roman" w:eastAsia="Times New Roman" w:hAnsi="Times New Roman" w:cs="Times New Roman"/>
          <w:color w:val="333333"/>
          <w:sz w:val="28"/>
          <w:szCs w:val="28"/>
          <w:lang w:val="ru-RU" w:eastAsia="ru-RU"/>
        </w:rPr>
        <w:t>(подпись и ФИО (полностью) родителя (законного представителя)</w:t>
      </w:r>
      <w:proofErr w:type="gramEnd"/>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С решением согласе</w:t>
      </w:r>
      <w:proofErr w:type="gramStart"/>
      <w:r w:rsidRPr="00BF56A6">
        <w:rPr>
          <w:rFonts w:ascii="Times New Roman" w:eastAsia="Times New Roman" w:hAnsi="Times New Roman" w:cs="Times New Roman"/>
          <w:color w:val="333333"/>
          <w:sz w:val="28"/>
          <w:szCs w:val="28"/>
          <w:lang w:val="ru-RU" w:eastAsia="ru-RU"/>
        </w:rPr>
        <w:t>н(</w:t>
      </w:r>
      <w:proofErr w:type="gramEnd"/>
      <w:r w:rsidRPr="00BF56A6">
        <w:rPr>
          <w:rFonts w:ascii="Times New Roman" w:eastAsia="Times New Roman" w:hAnsi="Times New Roman" w:cs="Times New Roman"/>
          <w:color w:val="333333"/>
          <w:sz w:val="28"/>
          <w:szCs w:val="28"/>
          <w:lang w:val="ru-RU" w:eastAsia="ru-RU"/>
        </w:rPr>
        <w:t>на) частично, не согласен(на) с пунктами: __________</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________________________________________________________________</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lastRenderedPageBreak/>
        <w:t>________________________________________________________________</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________________/________________________________________________</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proofErr w:type="gramStart"/>
      <w:r w:rsidRPr="00BF56A6">
        <w:rPr>
          <w:rFonts w:ascii="Times New Roman" w:eastAsia="Times New Roman" w:hAnsi="Times New Roman" w:cs="Times New Roman"/>
          <w:color w:val="333333"/>
          <w:sz w:val="28"/>
          <w:szCs w:val="28"/>
          <w:lang w:val="ru-RU" w:eastAsia="ru-RU"/>
        </w:rPr>
        <w:t>(подпись и ФИО (полностью) родителя (законного представителя)</w:t>
      </w:r>
      <w:proofErr w:type="gramEnd"/>
    </w:p>
    <w:p w:rsidR="00BF56A6" w:rsidRPr="00BF56A6" w:rsidRDefault="00BF56A6" w:rsidP="00BF56A6">
      <w:pPr>
        <w:shd w:val="clear" w:color="auto" w:fill="FFFFFF"/>
        <w:spacing w:before="0" w:beforeAutospacing="0" w:after="0" w:afterAutospacing="0"/>
        <w:jc w:val="right"/>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Приложение № 4</w:t>
      </w:r>
    </w:p>
    <w:p w:rsidR="00BF56A6" w:rsidRPr="00BF56A6" w:rsidRDefault="00BF56A6" w:rsidP="00BF56A6">
      <w:pPr>
        <w:shd w:val="clear" w:color="auto" w:fill="FFFFFF"/>
        <w:spacing w:before="0" w:beforeAutospacing="0" w:after="0" w:afterAutospacing="0"/>
        <w:jc w:val="right"/>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к Положению о психолого-педагогическом консилиуме</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333333"/>
          <w:sz w:val="28"/>
          <w:szCs w:val="28"/>
          <w:lang w:val="ru-RU" w:eastAsia="ru-RU"/>
        </w:rPr>
        <w:t>Представление психолого-педагогического консилиума</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proofErr w:type="gramStart"/>
      <w:r w:rsidRPr="00BF56A6">
        <w:rPr>
          <w:rFonts w:ascii="Times New Roman" w:eastAsia="Times New Roman" w:hAnsi="Times New Roman" w:cs="Times New Roman"/>
          <w:b/>
          <w:bCs/>
          <w:color w:val="333333"/>
          <w:sz w:val="28"/>
          <w:szCs w:val="28"/>
          <w:lang w:val="ru-RU" w:eastAsia="ru-RU"/>
        </w:rPr>
        <w:t>на</w:t>
      </w:r>
      <w:proofErr w:type="gramEnd"/>
      <w:r w:rsidRPr="00BF56A6">
        <w:rPr>
          <w:rFonts w:ascii="Times New Roman" w:eastAsia="Times New Roman" w:hAnsi="Times New Roman" w:cs="Times New Roman"/>
          <w:b/>
          <w:bCs/>
          <w:color w:val="333333"/>
          <w:sz w:val="28"/>
          <w:szCs w:val="28"/>
          <w:lang w:val="ru-RU" w:eastAsia="ru-RU"/>
        </w:rPr>
        <w:t xml:space="preserve"> обучающегося для предоставления на ПМПК</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333333"/>
          <w:sz w:val="28"/>
          <w:szCs w:val="28"/>
          <w:lang w:val="ru-RU" w:eastAsia="ru-RU"/>
        </w:rPr>
        <w:t>(ФИО, дата рождения, группа/класс)</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Общие сведения: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дата поступления в образовательную организацию;</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программа обучения (полное наименование);</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форма организации образования: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1. в группе/классе</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BF56A6">
        <w:rPr>
          <w:rFonts w:ascii="Times New Roman" w:eastAsia="Times New Roman" w:hAnsi="Times New Roman" w:cs="Times New Roman"/>
          <w:color w:val="333333"/>
          <w:sz w:val="28"/>
          <w:szCs w:val="28"/>
          <w:lang w:val="ru-RU" w:eastAsia="ru-RU"/>
        </w:rPr>
        <w:t>Лекотека</w:t>
      </w:r>
      <w:proofErr w:type="spellEnd"/>
      <w:r w:rsidRPr="00BF56A6">
        <w:rPr>
          <w:rFonts w:ascii="Times New Roman" w:eastAsia="Times New Roman" w:hAnsi="Times New Roman" w:cs="Times New Roman"/>
          <w:color w:val="333333"/>
          <w:sz w:val="28"/>
          <w:szCs w:val="28"/>
          <w:lang w:val="ru-RU" w:eastAsia="ru-RU"/>
        </w:rPr>
        <w:t xml:space="preserve"> и др.);</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класс: общеобразовательный, отдельный для </w:t>
      </w:r>
      <w:proofErr w:type="gramStart"/>
      <w:r w:rsidRPr="00BF56A6">
        <w:rPr>
          <w:rFonts w:ascii="Times New Roman" w:eastAsia="Times New Roman" w:hAnsi="Times New Roman" w:cs="Times New Roman"/>
          <w:color w:val="333333"/>
          <w:sz w:val="28"/>
          <w:szCs w:val="28"/>
          <w:lang w:val="ru-RU" w:eastAsia="ru-RU"/>
        </w:rPr>
        <w:t>обучающихся</w:t>
      </w:r>
      <w:proofErr w:type="gramEnd"/>
      <w:r w:rsidRPr="00BF56A6">
        <w:rPr>
          <w:rFonts w:ascii="Times New Roman" w:eastAsia="Times New Roman" w:hAnsi="Times New Roman" w:cs="Times New Roman"/>
          <w:color w:val="333333"/>
          <w:sz w:val="28"/>
          <w:szCs w:val="28"/>
          <w:lang w:val="ru-RU" w:eastAsia="ru-RU"/>
        </w:rPr>
        <w:t xml:space="preserve"> с ...;</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2. на дому;</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3. в форме семейного образования;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4. сетевая форма реализации образовательных программ;</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5. с применением дистанционных технологий</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состав семьи (перечислить, с кем проживает ребенок - родственные отношения и количество детей/взрослых);</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 трудности, переживаемые в семье (материальные, хроническая </w:t>
      </w:r>
      <w:proofErr w:type="spellStart"/>
      <w:r w:rsidRPr="00BF56A6">
        <w:rPr>
          <w:rFonts w:ascii="Times New Roman" w:eastAsia="Times New Roman" w:hAnsi="Times New Roman" w:cs="Times New Roman"/>
          <w:color w:val="333333"/>
          <w:sz w:val="28"/>
          <w:szCs w:val="28"/>
          <w:lang w:val="ru-RU" w:eastAsia="ru-RU"/>
        </w:rPr>
        <w:t>психотравматизация</w:t>
      </w:r>
      <w:proofErr w:type="spellEnd"/>
      <w:r w:rsidRPr="00BF56A6">
        <w:rPr>
          <w:rFonts w:ascii="Times New Roman" w:eastAsia="Times New Roman" w:hAnsi="Times New Roman" w:cs="Times New Roman"/>
          <w:color w:val="333333"/>
          <w:sz w:val="28"/>
          <w:szCs w:val="28"/>
          <w:lang w:val="ru-RU"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BF56A6">
        <w:rPr>
          <w:rFonts w:ascii="Times New Roman" w:eastAsia="Times New Roman" w:hAnsi="Times New Roman" w:cs="Times New Roman"/>
          <w:color w:val="333333"/>
          <w:sz w:val="28"/>
          <w:szCs w:val="28"/>
          <w:lang w:val="ru-RU" w:eastAsia="ru-RU"/>
        </w:rPr>
        <w:t>,</w:t>
      </w:r>
      <w:proofErr w:type="gramEnd"/>
      <w:r w:rsidRPr="00BF56A6">
        <w:rPr>
          <w:rFonts w:ascii="Times New Roman" w:eastAsia="Times New Roman" w:hAnsi="Times New Roman" w:cs="Times New Roman"/>
          <w:color w:val="333333"/>
          <w:sz w:val="28"/>
          <w:szCs w:val="28"/>
          <w:lang w:val="ru-RU" w:eastAsia="ru-RU"/>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BF56A6">
        <w:rPr>
          <w:rFonts w:ascii="Times New Roman" w:eastAsia="Times New Roman" w:hAnsi="Times New Roman" w:cs="Times New Roman"/>
          <w:color w:val="333333"/>
          <w:sz w:val="28"/>
          <w:szCs w:val="28"/>
          <w:lang w:val="ru-RU" w:eastAsia="ru-RU"/>
        </w:rPr>
        <w:t>занимающихся</w:t>
      </w:r>
      <w:proofErr w:type="gramEnd"/>
      <w:r w:rsidRPr="00BF56A6">
        <w:rPr>
          <w:rFonts w:ascii="Times New Roman" w:eastAsia="Times New Roman" w:hAnsi="Times New Roman" w:cs="Times New Roman"/>
          <w:color w:val="333333"/>
          <w:sz w:val="28"/>
          <w:szCs w:val="28"/>
          <w:lang w:val="ru-RU" w:eastAsia="ru-RU"/>
        </w:rPr>
        <w:t xml:space="preserve"> ребенком).</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Информация об условиях и результатах образования ребенка в образовательной организации: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1. Краткая характеристика познавательного, речевого, двигательного, коммуникативно-личностного развития ребенка на момент поступления в </w:t>
      </w:r>
      <w:r w:rsidRPr="00BF56A6">
        <w:rPr>
          <w:rFonts w:ascii="Times New Roman" w:eastAsia="Times New Roman" w:hAnsi="Times New Roman" w:cs="Times New Roman"/>
          <w:color w:val="333333"/>
          <w:sz w:val="28"/>
          <w:szCs w:val="28"/>
          <w:lang w:val="ru-RU" w:eastAsia="ru-RU"/>
        </w:rPr>
        <w:lastRenderedPageBreak/>
        <w:t>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3. </w:t>
      </w:r>
      <w:proofErr w:type="gramStart"/>
      <w:r w:rsidRPr="00BF56A6">
        <w:rPr>
          <w:rFonts w:ascii="Times New Roman" w:eastAsia="Times New Roman" w:hAnsi="Times New Roman" w:cs="Times New Roman"/>
          <w:color w:val="333333"/>
          <w:sz w:val="28"/>
          <w:szCs w:val="28"/>
          <w:lang w:val="ru-RU"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4. Динамика (показатели) деятельности (практической, игровой, продуктивной) за период нахождения в образовательной организации.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5. Динамика освоения программного материала:</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программа, по которой обучается ребенок (авторы или название ОП/АОП);</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6. </w:t>
      </w:r>
      <w:proofErr w:type="gramStart"/>
      <w:r w:rsidRPr="00BF56A6">
        <w:rPr>
          <w:rFonts w:ascii="Times New Roman" w:eastAsia="Times New Roman" w:hAnsi="Times New Roman" w:cs="Times New Roman"/>
          <w:color w:val="333333"/>
          <w:sz w:val="28"/>
          <w:szCs w:val="28"/>
          <w:lang w:val="ru-RU"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BF56A6">
        <w:rPr>
          <w:rFonts w:ascii="Times New Roman" w:eastAsia="Times New Roman" w:hAnsi="Times New Roman" w:cs="Times New Roman"/>
          <w:color w:val="333333"/>
          <w:sz w:val="28"/>
          <w:szCs w:val="28"/>
          <w:lang w:val="ru-RU" w:eastAsia="ru-RU"/>
        </w:rPr>
        <w:t>сензитивностъ</w:t>
      </w:r>
      <w:proofErr w:type="spellEnd"/>
      <w:r w:rsidRPr="00BF56A6">
        <w:rPr>
          <w:rFonts w:ascii="Times New Roman" w:eastAsia="Times New Roman" w:hAnsi="Times New Roman" w:cs="Times New Roman"/>
          <w:color w:val="333333"/>
          <w:sz w:val="28"/>
          <w:szCs w:val="28"/>
          <w:lang w:val="ru-RU"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BF56A6">
        <w:rPr>
          <w:rFonts w:ascii="Times New Roman" w:eastAsia="Times New Roman" w:hAnsi="Times New Roman" w:cs="Times New Roman"/>
          <w:color w:val="333333"/>
          <w:sz w:val="28"/>
          <w:szCs w:val="28"/>
          <w:lang w:val="ru-RU" w:eastAsia="ru-RU"/>
        </w:rPr>
        <w:t>истощаемостъ</w:t>
      </w:r>
      <w:proofErr w:type="spellEnd"/>
      <w:r w:rsidRPr="00BF56A6">
        <w:rPr>
          <w:rFonts w:ascii="Times New Roman" w:eastAsia="Times New Roman" w:hAnsi="Times New Roman" w:cs="Times New Roman"/>
          <w:color w:val="333333"/>
          <w:sz w:val="28"/>
          <w:szCs w:val="28"/>
          <w:lang w:val="ru-RU" w:eastAsia="ru-RU"/>
        </w:rPr>
        <w:t xml:space="preserve"> (высокая</w:t>
      </w:r>
      <w:proofErr w:type="gramEnd"/>
      <w:r w:rsidRPr="00BF56A6">
        <w:rPr>
          <w:rFonts w:ascii="Times New Roman" w:eastAsia="Times New Roman" w:hAnsi="Times New Roman" w:cs="Times New Roman"/>
          <w:color w:val="333333"/>
          <w:sz w:val="28"/>
          <w:szCs w:val="28"/>
          <w:lang w:val="ru-RU" w:eastAsia="ru-RU"/>
        </w:rPr>
        <w:t>, с очевидным снижением качества деятельности и пр., умеренная, незначительная) и др.</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BF56A6">
        <w:rPr>
          <w:rFonts w:ascii="Times New Roman" w:eastAsia="Times New Roman" w:hAnsi="Times New Roman" w:cs="Times New Roman"/>
          <w:color w:val="333333"/>
          <w:sz w:val="28"/>
          <w:szCs w:val="28"/>
          <w:lang w:val="ru-RU" w:eastAsia="ru-RU"/>
        </w:rPr>
        <w:t>начались</w:t>
      </w:r>
      <w:proofErr w:type="gramEnd"/>
      <w:r w:rsidRPr="00BF56A6">
        <w:rPr>
          <w:rFonts w:ascii="Times New Roman" w:eastAsia="Times New Roman" w:hAnsi="Times New Roman" w:cs="Times New Roman"/>
          <w:color w:val="333333"/>
          <w:sz w:val="28"/>
          <w:szCs w:val="28"/>
          <w:lang w:val="ru-RU" w:eastAsia="ru-RU"/>
        </w:rPr>
        <w:t>/закончились занятия), регулярность посещения этих занятий, выполнение домашних заданий этих специалистов.</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333333"/>
          <w:sz w:val="28"/>
          <w:szCs w:val="28"/>
          <w:lang w:val="ru-RU" w:eastAsia="ru-RU"/>
        </w:rPr>
        <w:t xml:space="preserve">9. Характеристики </w:t>
      </w:r>
      <w:proofErr w:type="spellStart"/>
      <w:r>
        <w:rPr>
          <w:rFonts w:ascii="Times New Roman" w:eastAsia="Times New Roman" w:hAnsi="Times New Roman" w:cs="Times New Roman"/>
          <w:color w:val="333333"/>
          <w:sz w:val="28"/>
          <w:szCs w:val="28"/>
          <w:lang w:val="ru-RU" w:eastAsia="ru-RU"/>
        </w:rPr>
        <w:t>взрослени</w:t>
      </w:r>
      <w:proofErr w:type="spell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proofErr w:type="gramStart"/>
      <w:r w:rsidRPr="00BF56A6">
        <w:rPr>
          <w:rFonts w:ascii="Times New Roman" w:eastAsia="Times New Roman" w:hAnsi="Times New Roman" w:cs="Times New Roman"/>
          <w:color w:val="333333"/>
          <w:sz w:val="28"/>
          <w:szCs w:val="28"/>
          <w:lang w:val="ru-RU"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lastRenderedPageBreak/>
        <w:t xml:space="preserve">- характер занятости во </w:t>
      </w:r>
      <w:proofErr w:type="spellStart"/>
      <w:r w:rsidRPr="00BF56A6">
        <w:rPr>
          <w:rFonts w:ascii="Times New Roman" w:eastAsia="Times New Roman" w:hAnsi="Times New Roman" w:cs="Times New Roman"/>
          <w:color w:val="333333"/>
          <w:sz w:val="28"/>
          <w:szCs w:val="28"/>
          <w:lang w:val="ru-RU" w:eastAsia="ru-RU"/>
        </w:rPr>
        <w:t>внеучебное</w:t>
      </w:r>
      <w:proofErr w:type="spellEnd"/>
      <w:r w:rsidRPr="00BF56A6">
        <w:rPr>
          <w:rFonts w:ascii="Times New Roman" w:eastAsia="Times New Roman" w:hAnsi="Times New Roman" w:cs="Times New Roman"/>
          <w:color w:val="333333"/>
          <w:sz w:val="28"/>
          <w:szCs w:val="28"/>
          <w:lang w:val="ru-RU" w:eastAsia="ru-RU"/>
        </w:rPr>
        <w:t xml:space="preserve"> время (имеет ли круг обязанностей, как относится к их выполнению);</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отношение к учебе (наличие предпочитаемых предметов, любимых учителей);</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отношение к педагогическим воздействиям (описать воздействия и реакцию на них);</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значимость общения со сверстниками в системе ценностей обучающегося (приоритетная, второстепенная);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 значимость виртуального </w:t>
      </w:r>
      <w:proofErr w:type="gramStart"/>
      <w:r w:rsidRPr="00BF56A6">
        <w:rPr>
          <w:rFonts w:ascii="Times New Roman" w:eastAsia="Times New Roman" w:hAnsi="Times New Roman" w:cs="Times New Roman"/>
          <w:color w:val="333333"/>
          <w:sz w:val="28"/>
          <w:szCs w:val="28"/>
          <w:lang w:val="ru-RU" w:eastAsia="ru-RU"/>
        </w:rPr>
        <w:t>общения</w:t>
      </w:r>
      <w:proofErr w:type="gramEnd"/>
      <w:r w:rsidRPr="00BF56A6">
        <w:rPr>
          <w:rFonts w:ascii="Times New Roman" w:eastAsia="Times New Roman" w:hAnsi="Times New Roman" w:cs="Times New Roman"/>
          <w:color w:val="333333"/>
          <w:sz w:val="28"/>
          <w:szCs w:val="28"/>
          <w:lang w:val="ru-RU" w:eastAsia="ru-RU"/>
        </w:rPr>
        <w:t xml:space="preserve"> в системе ценностей обучающегося (сколько времени по его собственному мнению проводит в социальных сетях);</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самосознание (самооценка);</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принадлежность к молодежной субкультур</w:t>
      </w:r>
      <w:proofErr w:type="gramStart"/>
      <w:r w:rsidRPr="00BF56A6">
        <w:rPr>
          <w:rFonts w:ascii="Times New Roman" w:eastAsia="Times New Roman" w:hAnsi="Times New Roman" w:cs="Times New Roman"/>
          <w:color w:val="333333"/>
          <w:sz w:val="28"/>
          <w:szCs w:val="28"/>
          <w:lang w:val="ru-RU" w:eastAsia="ru-RU"/>
        </w:rPr>
        <w:t>е(</w:t>
      </w:r>
      <w:proofErr w:type="spellStart"/>
      <w:proofErr w:type="gramEnd"/>
      <w:r w:rsidRPr="00BF56A6">
        <w:rPr>
          <w:rFonts w:ascii="Times New Roman" w:eastAsia="Times New Roman" w:hAnsi="Times New Roman" w:cs="Times New Roman"/>
          <w:color w:val="333333"/>
          <w:sz w:val="28"/>
          <w:szCs w:val="28"/>
          <w:lang w:val="ru-RU" w:eastAsia="ru-RU"/>
        </w:rPr>
        <w:t>ам</w:t>
      </w:r>
      <w:proofErr w:type="spell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 особенности </w:t>
      </w:r>
      <w:proofErr w:type="spellStart"/>
      <w:r w:rsidRPr="00BF56A6">
        <w:rPr>
          <w:rFonts w:ascii="Times New Roman" w:eastAsia="Times New Roman" w:hAnsi="Times New Roman" w:cs="Times New Roman"/>
          <w:color w:val="333333"/>
          <w:sz w:val="28"/>
          <w:szCs w:val="28"/>
          <w:lang w:val="ru-RU" w:eastAsia="ru-RU"/>
        </w:rPr>
        <w:t>психосексуального</w:t>
      </w:r>
      <w:proofErr w:type="spellEnd"/>
      <w:r w:rsidRPr="00BF56A6">
        <w:rPr>
          <w:rFonts w:ascii="Times New Roman" w:eastAsia="Times New Roman" w:hAnsi="Times New Roman" w:cs="Times New Roman"/>
          <w:color w:val="333333"/>
          <w:sz w:val="28"/>
          <w:szCs w:val="28"/>
          <w:lang w:val="ru-RU" w:eastAsia="ru-RU"/>
        </w:rPr>
        <w:t xml:space="preserve"> развития;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религиозные убеждения (не актуализирует, навязывает другим);</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 отношения с семьей (описание известных педагогам фактов: кого слушается, к кому </w:t>
      </w:r>
      <w:proofErr w:type="gramStart"/>
      <w:r w:rsidRPr="00BF56A6">
        <w:rPr>
          <w:rFonts w:ascii="Times New Roman" w:eastAsia="Times New Roman" w:hAnsi="Times New Roman" w:cs="Times New Roman"/>
          <w:color w:val="333333"/>
          <w:sz w:val="28"/>
          <w:szCs w:val="28"/>
          <w:lang w:val="ru-RU" w:eastAsia="ru-RU"/>
        </w:rPr>
        <w:t>привязан</w:t>
      </w:r>
      <w:proofErr w:type="gramEnd"/>
      <w:r w:rsidRPr="00BF56A6">
        <w:rPr>
          <w:rFonts w:ascii="Times New Roman" w:eastAsia="Times New Roman" w:hAnsi="Times New Roman" w:cs="Times New Roman"/>
          <w:color w:val="333333"/>
          <w:sz w:val="28"/>
          <w:szCs w:val="28"/>
          <w:lang w:val="ru-RU" w:eastAsia="ru-RU"/>
        </w:rPr>
        <w:t>, либо эмоциональная связь с семьей ухудшена/утрачена);</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жизненные планы и профессиональные намерения.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Поведенческие девиации: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совершенные в прошлом или текущие правонарушения;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наличие самовольных уходов из дома, бродяжничество;</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проявления агрессии (физической и/или вербальной) по отношению к другим (либо к животным), склонность к насилию;</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оппозиционные установки (спорит, отказывается) либо негативизм (делает наоборот);</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proofErr w:type="gramStart"/>
      <w:r w:rsidRPr="00BF56A6">
        <w:rPr>
          <w:rFonts w:ascii="Times New Roman" w:eastAsia="Times New Roman" w:hAnsi="Times New Roman" w:cs="Times New Roman"/>
          <w:color w:val="333333"/>
          <w:sz w:val="28"/>
          <w:szCs w:val="28"/>
          <w:lang w:val="ru-RU" w:eastAsia="ru-RU"/>
        </w:rPr>
        <w:t xml:space="preserve">- отношение к курению, алкоголю, наркотикам, другим </w:t>
      </w:r>
      <w:proofErr w:type="spellStart"/>
      <w:r w:rsidRPr="00BF56A6">
        <w:rPr>
          <w:rFonts w:ascii="Times New Roman" w:eastAsia="Times New Roman" w:hAnsi="Times New Roman" w:cs="Times New Roman"/>
          <w:color w:val="333333"/>
          <w:sz w:val="28"/>
          <w:szCs w:val="28"/>
          <w:lang w:val="ru-RU" w:eastAsia="ru-RU"/>
        </w:rPr>
        <w:t>психоактивным</w:t>
      </w:r>
      <w:proofErr w:type="spellEnd"/>
      <w:r w:rsidRPr="00BF56A6">
        <w:rPr>
          <w:rFonts w:ascii="Times New Roman" w:eastAsia="Times New Roman" w:hAnsi="Times New Roman" w:cs="Times New Roman"/>
          <w:color w:val="333333"/>
          <w:sz w:val="28"/>
          <w:szCs w:val="28"/>
          <w:lang w:val="ru-RU" w:eastAsia="ru-RU"/>
        </w:rPr>
        <w:t xml:space="preserve"> веществам (пробы, регулярное употребление, интерес, стремление, зависимость);</w:t>
      </w:r>
      <w:proofErr w:type="gramEnd"/>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сквернословие;</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проявления злости и/или ненависти к окружающим (конкретизировать);</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отношение к компьютерным играм (равнодушен, интерес, зависимость);</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 повышенная внушаемость (влияние авторитетов, влияние </w:t>
      </w:r>
      <w:proofErr w:type="spellStart"/>
      <w:r w:rsidRPr="00BF56A6">
        <w:rPr>
          <w:rFonts w:ascii="Times New Roman" w:eastAsia="Times New Roman" w:hAnsi="Times New Roman" w:cs="Times New Roman"/>
          <w:color w:val="333333"/>
          <w:sz w:val="28"/>
          <w:szCs w:val="28"/>
          <w:lang w:val="ru-RU" w:eastAsia="ru-RU"/>
        </w:rPr>
        <w:t>дисфункциональных</w:t>
      </w:r>
      <w:proofErr w:type="spellEnd"/>
      <w:r w:rsidRPr="00BF56A6">
        <w:rPr>
          <w:rFonts w:ascii="Times New Roman" w:eastAsia="Times New Roman" w:hAnsi="Times New Roman" w:cs="Times New Roman"/>
          <w:color w:val="333333"/>
          <w:sz w:val="28"/>
          <w:szCs w:val="28"/>
          <w:lang w:val="ru-RU" w:eastAsia="ru-RU"/>
        </w:rPr>
        <w:t xml:space="preserve"> групп сверстников, подверженность влиянию моды, средств массовой информации и пр.);</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 </w:t>
      </w:r>
      <w:proofErr w:type="spellStart"/>
      <w:r w:rsidRPr="00BF56A6">
        <w:rPr>
          <w:rFonts w:ascii="Times New Roman" w:eastAsia="Times New Roman" w:hAnsi="Times New Roman" w:cs="Times New Roman"/>
          <w:color w:val="333333"/>
          <w:sz w:val="28"/>
          <w:szCs w:val="28"/>
          <w:lang w:val="ru-RU" w:eastAsia="ru-RU"/>
        </w:rPr>
        <w:t>дезадаптивные</w:t>
      </w:r>
      <w:proofErr w:type="spellEnd"/>
      <w:r w:rsidRPr="00BF56A6">
        <w:rPr>
          <w:rFonts w:ascii="Times New Roman" w:eastAsia="Times New Roman" w:hAnsi="Times New Roman" w:cs="Times New Roman"/>
          <w:color w:val="333333"/>
          <w:sz w:val="28"/>
          <w:szCs w:val="28"/>
          <w:lang w:val="ru-RU" w:eastAsia="ru-RU"/>
        </w:rPr>
        <w:t xml:space="preserve"> черты личности (конкретизировать).</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10. Информация о проведении индивидуальной профилактической работы (конкретизировать).</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lastRenderedPageBreak/>
        <w:t>Дата составления документа.</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Подпись председателя </w:t>
      </w:r>
      <w:proofErr w:type="spellStart"/>
      <w:r w:rsidRPr="00BF56A6">
        <w:rPr>
          <w:rFonts w:ascii="Times New Roman" w:eastAsia="Times New Roman" w:hAnsi="Times New Roman" w:cs="Times New Roman"/>
          <w:color w:val="333333"/>
          <w:sz w:val="28"/>
          <w:szCs w:val="28"/>
          <w:lang w:val="ru-RU" w:eastAsia="ru-RU"/>
        </w:rPr>
        <w:t>ППк</w:t>
      </w:r>
      <w:proofErr w:type="spellEnd"/>
      <w:r w:rsidRPr="00BF56A6">
        <w:rPr>
          <w:rFonts w:ascii="Times New Roman" w:eastAsia="Times New Roman" w:hAnsi="Times New Roman" w:cs="Times New Roman"/>
          <w:color w:val="333333"/>
          <w:sz w:val="28"/>
          <w:szCs w:val="28"/>
          <w:lang w:val="ru-RU" w:eastAsia="ru-RU"/>
        </w:rPr>
        <w:t>. Печать образовательной организации.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Дополнительно:</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1. Для </w:t>
      </w:r>
      <w:proofErr w:type="gramStart"/>
      <w:r w:rsidRPr="00BF56A6">
        <w:rPr>
          <w:rFonts w:ascii="Times New Roman" w:eastAsia="Times New Roman" w:hAnsi="Times New Roman" w:cs="Times New Roman"/>
          <w:color w:val="333333"/>
          <w:sz w:val="28"/>
          <w:szCs w:val="28"/>
          <w:lang w:val="ru-RU" w:eastAsia="ru-RU"/>
        </w:rPr>
        <w:t>обучающегося</w:t>
      </w:r>
      <w:proofErr w:type="gramEnd"/>
      <w:r w:rsidRPr="00BF56A6">
        <w:rPr>
          <w:rFonts w:ascii="Times New Roman" w:eastAsia="Times New Roman" w:hAnsi="Times New Roman" w:cs="Times New Roman"/>
          <w:color w:val="333333"/>
          <w:sz w:val="28"/>
          <w:szCs w:val="28"/>
          <w:lang w:val="ru-RU" w:eastAsia="ru-RU"/>
        </w:rPr>
        <w:t xml:space="preserve"> по АОП - указать коррекционно-развивающие курсы, динамику в коррекции нарушений;</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4. Представление может быть дополнено исходя из индивидуальных особенностей </w:t>
      </w:r>
      <w:proofErr w:type="gramStart"/>
      <w:r w:rsidRPr="00BF56A6">
        <w:rPr>
          <w:rFonts w:ascii="Times New Roman" w:eastAsia="Times New Roman" w:hAnsi="Times New Roman" w:cs="Times New Roman"/>
          <w:color w:val="333333"/>
          <w:sz w:val="28"/>
          <w:szCs w:val="28"/>
          <w:lang w:val="ru-RU" w:eastAsia="ru-RU"/>
        </w:rPr>
        <w:t>обучающегося</w:t>
      </w:r>
      <w:proofErr w:type="gramEnd"/>
      <w:r w:rsidRPr="00BF56A6">
        <w:rPr>
          <w:rFonts w:ascii="Times New Roman" w:eastAsia="Times New Roman" w:hAnsi="Times New Roman" w:cs="Times New Roman"/>
          <w:color w:val="333333"/>
          <w:sz w:val="28"/>
          <w:szCs w:val="28"/>
          <w:lang w:val="ru-RU" w:eastAsia="ru-RU"/>
        </w:rPr>
        <w:t>.</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BF56A6">
        <w:rPr>
          <w:rFonts w:ascii="Times New Roman" w:eastAsia="Times New Roman" w:hAnsi="Times New Roman" w:cs="Times New Roman"/>
          <w:color w:val="333333"/>
          <w:sz w:val="28"/>
          <w:szCs w:val="28"/>
          <w:lang w:val="ru-RU" w:eastAsia="ru-RU"/>
        </w:rPr>
        <w:t>тьютор</w:t>
      </w:r>
      <w:proofErr w:type="spellEnd"/>
      <w:r w:rsidRPr="00BF56A6">
        <w:rPr>
          <w:rFonts w:ascii="Times New Roman" w:eastAsia="Times New Roman" w:hAnsi="Times New Roman" w:cs="Times New Roman"/>
          <w:color w:val="333333"/>
          <w:sz w:val="28"/>
          <w:szCs w:val="28"/>
          <w:lang w:val="ru-RU" w:eastAsia="ru-RU"/>
        </w:rPr>
        <w:t>/психолог/дефектолог).</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______________________________</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 Для </w:t>
      </w:r>
      <w:proofErr w:type="gramStart"/>
      <w:r w:rsidRPr="00BF56A6">
        <w:rPr>
          <w:rFonts w:ascii="Times New Roman" w:eastAsia="Times New Roman" w:hAnsi="Times New Roman" w:cs="Times New Roman"/>
          <w:color w:val="333333"/>
          <w:sz w:val="28"/>
          <w:szCs w:val="28"/>
          <w:lang w:val="ru-RU" w:eastAsia="ru-RU"/>
        </w:rPr>
        <w:t>обучающихся</w:t>
      </w:r>
      <w:proofErr w:type="gramEnd"/>
      <w:r w:rsidRPr="00BF56A6">
        <w:rPr>
          <w:rFonts w:ascii="Times New Roman" w:eastAsia="Times New Roman" w:hAnsi="Times New Roman" w:cs="Times New Roman"/>
          <w:color w:val="333333"/>
          <w:sz w:val="28"/>
          <w:szCs w:val="28"/>
          <w:lang w:val="ru-RU" w:eastAsia="ru-RU"/>
        </w:rPr>
        <w:t xml:space="preserve"> с умственной отсталостью (интеллектуальными нарушениями)</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xml:space="preserve">** Для подростков, а также обучающихся с </w:t>
      </w:r>
      <w:proofErr w:type="spellStart"/>
      <w:r w:rsidRPr="00BF56A6">
        <w:rPr>
          <w:rFonts w:ascii="Times New Roman" w:eastAsia="Times New Roman" w:hAnsi="Times New Roman" w:cs="Times New Roman"/>
          <w:color w:val="333333"/>
          <w:sz w:val="28"/>
          <w:szCs w:val="28"/>
          <w:lang w:val="ru-RU" w:eastAsia="ru-RU"/>
        </w:rPr>
        <w:t>девиантным</w:t>
      </w:r>
      <w:proofErr w:type="spellEnd"/>
      <w:r w:rsidRPr="00BF56A6">
        <w:rPr>
          <w:rFonts w:ascii="Times New Roman" w:eastAsia="Times New Roman" w:hAnsi="Times New Roman" w:cs="Times New Roman"/>
          <w:color w:val="333333"/>
          <w:sz w:val="28"/>
          <w:szCs w:val="28"/>
          <w:lang w:val="ru-RU" w:eastAsia="ru-RU"/>
        </w:rPr>
        <w:t xml:space="preserve"> (общественно опасным) поведением</w:t>
      </w:r>
    </w:p>
    <w:p w:rsidR="00BF56A6" w:rsidRPr="00BF56A6" w:rsidRDefault="00BF56A6" w:rsidP="00BF56A6">
      <w:pPr>
        <w:shd w:val="clear" w:color="auto" w:fill="FFFFFF"/>
        <w:spacing w:before="0" w:beforeAutospacing="0" w:after="0" w:afterAutospacing="0"/>
        <w:jc w:val="right"/>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Приложение № 5</w:t>
      </w:r>
    </w:p>
    <w:p w:rsidR="00BF56A6" w:rsidRPr="00BF56A6" w:rsidRDefault="00BF56A6" w:rsidP="00BF56A6">
      <w:pPr>
        <w:shd w:val="clear" w:color="auto" w:fill="FFFFFF"/>
        <w:spacing w:before="0" w:beforeAutospacing="0" w:after="0" w:afterAutospacing="0"/>
        <w:jc w:val="right"/>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000000"/>
          <w:sz w:val="28"/>
          <w:szCs w:val="28"/>
          <w:lang w:val="ru-RU" w:eastAsia="ru-RU"/>
        </w:rPr>
        <w:t>к Положению о психолого-педагогическом консилиуме</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sz w:val="28"/>
          <w:szCs w:val="28"/>
          <w:lang w:val="ru-RU" w:eastAsia="ru-RU"/>
        </w:rPr>
        <w:t>Согласие</w:t>
      </w:r>
    </w:p>
    <w:p w:rsidR="00BF56A6" w:rsidRPr="00BF56A6" w:rsidRDefault="00BF56A6" w:rsidP="00BF56A6">
      <w:pPr>
        <w:shd w:val="clear" w:color="auto" w:fill="FFFFFF"/>
        <w:spacing w:before="0" w:beforeAutospacing="0" w:after="0" w:afterAutospacing="0"/>
        <w:jc w:val="center"/>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b/>
          <w:bCs/>
          <w:color w:val="000000"/>
          <w:sz w:val="28"/>
          <w:szCs w:val="28"/>
          <w:lang w:val="ru-RU" w:eastAsia="ru-RU"/>
        </w:rPr>
        <w:t xml:space="preserve"> родителей (законных представителей) обучающегося на проведение психолого-педагогического обследования специалистами </w:t>
      </w:r>
      <w:proofErr w:type="spellStart"/>
      <w:r w:rsidRPr="00BF56A6">
        <w:rPr>
          <w:rFonts w:ascii="Times New Roman" w:eastAsia="Times New Roman" w:hAnsi="Times New Roman" w:cs="Times New Roman"/>
          <w:b/>
          <w:bCs/>
          <w:color w:val="000000"/>
          <w:sz w:val="28"/>
          <w:szCs w:val="28"/>
          <w:lang w:val="ru-RU" w:eastAsia="ru-RU"/>
        </w:rPr>
        <w:t>ППк</w:t>
      </w:r>
      <w:proofErr w:type="spellEnd"/>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Я, ________________________________________________________________</w:t>
      </w:r>
    </w:p>
    <w:p w:rsidR="00BF56A6" w:rsidRPr="00BF56A6" w:rsidRDefault="00BF56A6" w:rsidP="00BF56A6">
      <w:pPr>
        <w:shd w:val="clear" w:color="auto" w:fill="FFFFFF"/>
        <w:spacing w:before="0" w:beforeAutospacing="0" w:after="0" w:afterAutospacing="0"/>
        <w:ind w:left="720" w:firstLine="72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ФИО родителя (законного представителя) обучающегося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_____________________________________________________________, (номер, серия паспорта, когда и кем выдан)</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являясь родителем (законным представителем) (</w:t>
      </w:r>
      <w:proofErr w:type="gramStart"/>
      <w:r w:rsidRPr="00BF56A6">
        <w:rPr>
          <w:rFonts w:ascii="Times New Roman" w:eastAsia="Times New Roman" w:hAnsi="Times New Roman" w:cs="Times New Roman"/>
          <w:color w:val="333333"/>
          <w:sz w:val="28"/>
          <w:szCs w:val="28"/>
          <w:lang w:val="ru-RU" w:eastAsia="ru-RU"/>
        </w:rPr>
        <w:t>нужное</w:t>
      </w:r>
      <w:proofErr w:type="gramEnd"/>
      <w:r w:rsidRPr="00BF56A6">
        <w:rPr>
          <w:rFonts w:ascii="Times New Roman" w:eastAsia="Times New Roman" w:hAnsi="Times New Roman" w:cs="Times New Roman"/>
          <w:color w:val="333333"/>
          <w:sz w:val="28"/>
          <w:szCs w:val="28"/>
          <w:lang w:val="ru-RU" w:eastAsia="ru-RU"/>
        </w:rPr>
        <w:t xml:space="preserve"> подчеркнуть)</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__________________________________________________________________ (ФИО, класс/группа, в котором/ой обучается обучающийся, дата (</w:t>
      </w:r>
      <w:proofErr w:type="spellStart"/>
      <w:r w:rsidRPr="00BF56A6">
        <w:rPr>
          <w:rFonts w:ascii="Times New Roman" w:eastAsia="Times New Roman" w:hAnsi="Times New Roman" w:cs="Times New Roman"/>
          <w:color w:val="333333"/>
          <w:sz w:val="28"/>
          <w:szCs w:val="28"/>
          <w:lang w:val="ru-RU" w:eastAsia="ru-RU"/>
        </w:rPr>
        <w:t>дд.мм</w:t>
      </w:r>
      <w:proofErr w:type="gramStart"/>
      <w:r w:rsidRPr="00BF56A6">
        <w:rPr>
          <w:rFonts w:ascii="Times New Roman" w:eastAsia="Times New Roman" w:hAnsi="Times New Roman" w:cs="Times New Roman"/>
          <w:color w:val="333333"/>
          <w:sz w:val="28"/>
          <w:szCs w:val="28"/>
          <w:lang w:val="ru-RU" w:eastAsia="ru-RU"/>
        </w:rPr>
        <w:t>.г</w:t>
      </w:r>
      <w:proofErr w:type="gramEnd"/>
      <w:r w:rsidRPr="00BF56A6">
        <w:rPr>
          <w:rFonts w:ascii="Times New Roman" w:eastAsia="Times New Roman" w:hAnsi="Times New Roman" w:cs="Times New Roman"/>
          <w:color w:val="333333"/>
          <w:sz w:val="28"/>
          <w:szCs w:val="28"/>
          <w:lang w:val="ru-RU" w:eastAsia="ru-RU"/>
        </w:rPr>
        <w:t>г</w:t>
      </w:r>
      <w:proofErr w:type="spellEnd"/>
      <w:r w:rsidRPr="00BF56A6">
        <w:rPr>
          <w:rFonts w:ascii="Times New Roman" w:eastAsia="Times New Roman" w:hAnsi="Times New Roman" w:cs="Times New Roman"/>
          <w:color w:val="333333"/>
          <w:sz w:val="28"/>
          <w:szCs w:val="28"/>
          <w:lang w:val="ru-RU" w:eastAsia="ru-RU"/>
        </w:rPr>
        <w:t>.) рождения)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Выражаю согласие на проведение психолого-педагогического обследования.</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"__" ________         20___г. /________________/_____________________________</w:t>
      </w:r>
    </w:p>
    <w:p w:rsidR="00BF56A6" w:rsidRPr="00BF56A6" w:rsidRDefault="00BF56A6" w:rsidP="00BF56A6">
      <w:pPr>
        <w:shd w:val="clear" w:color="auto" w:fill="FFFFFF"/>
        <w:spacing w:before="0" w:beforeAutospacing="0" w:after="0" w:afterAutospacing="0"/>
        <w:jc w:val="both"/>
        <w:rPr>
          <w:rFonts w:ascii="Times New Roman" w:eastAsia="Times New Roman" w:hAnsi="Times New Roman" w:cs="Times New Roman"/>
          <w:color w:val="000000"/>
          <w:lang w:val="ru-RU" w:eastAsia="ru-RU"/>
        </w:rPr>
      </w:pPr>
      <w:r w:rsidRPr="00BF56A6">
        <w:rPr>
          <w:rFonts w:ascii="Times New Roman" w:eastAsia="Times New Roman" w:hAnsi="Times New Roman" w:cs="Times New Roman"/>
          <w:color w:val="333333"/>
          <w:sz w:val="28"/>
          <w:szCs w:val="28"/>
          <w:lang w:val="ru-RU" w:eastAsia="ru-RU"/>
        </w:rPr>
        <w:t> (подпись)                         (расшифровка подписи)</w:t>
      </w:r>
    </w:p>
    <w:p w:rsidR="00576A08" w:rsidRPr="00BF56A6" w:rsidRDefault="00576A08" w:rsidP="00BF56A6">
      <w:pPr>
        <w:jc w:val="both"/>
        <w:rPr>
          <w:rFonts w:ascii="Times New Roman" w:hAnsi="Times New Roman" w:cs="Times New Roman"/>
          <w:color w:val="000000"/>
          <w:sz w:val="28"/>
          <w:szCs w:val="28"/>
          <w:lang w:val="ru-RU"/>
        </w:rPr>
      </w:pPr>
    </w:p>
    <w:p w:rsidR="00BF56A6" w:rsidRDefault="00BF56A6" w:rsidP="00BF56A6">
      <w:pPr>
        <w:jc w:val="right"/>
        <w:rPr>
          <w:rFonts w:ascii="Times New Roman" w:hAnsi="Times New Roman" w:cs="Times New Roman"/>
          <w:color w:val="000000"/>
          <w:sz w:val="28"/>
          <w:szCs w:val="28"/>
          <w:lang w:val="ru-RU"/>
        </w:rPr>
      </w:pPr>
    </w:p>
    <w:sectPr w:rsidR="00BF56A6" w:rsidSect="00BF56A6">
      <w:pgSz w:w="11907" w:h="16839"/>
      <w:pgMar w:top="1440" w:right="708"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0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10F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9E74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84DAF"/>
    <w:multiLevelType w:val="multilevel"/>
    <w:tmpl w:val="D7E8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829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2D5B46"/>
    <w:multiLevelType w:val="multilevel"/>
    <w:tmpl w:val="AEE0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A823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B712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2B55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ED69C8"/>
    <w:multiLevelType w:val="multilevel"/>
    <w:tmpl w:val="E984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4"/>
  </w:num>
  <w:num w:numId="5">
    <w:abstractNumId w:val="0"/>
  </w:num>
  <w:num w:numId="6">
    <w:abstractNumId w:val="8"/>
  </w:num>
  <w:num w:numId="7">
    <w:abstractNumId w:val="1"/>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76A08"/>
    <w:rsid w:val="005A05CE"/>
    <w:rsid w:val="00653AF6"/>
    <w:rsid w:val="00B73A5A"/>
    <w:rsid w:val="00BF56A6"/>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garant.ru/products/ipo/prime/doc/72641204/?ysclid%3Dm4s8rd8xib953474251%23111111&amp;sa=D&amp;source=editors&amp;ust=1735068451343062&amp;usg=AOvVaw2IUvcUQOxOTOljNJXJCKs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3632</Words>
  <Characters>20704</Characters>
  <Application>Microsoft Office Word</Application>
  <DocSecurity>0</DocSecurity>
  <Lines>172</Lines>
  <Paragraphs>48</Paragraphs>
  <ScaleCrop>false</ScaleCrop>
  <Company/>
  <LinksUpToDate>false</LinksUpToDate>
  <CharactersWithSpaces>24288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dsizhilenko2017@gmail.com</cp:lastModifiedBy>
  <cp:revision>2</cp:revision>
  <dcterms:created xsi:type="dcterms:W3CDTF">2011-11-02T04:15:00Z</dcterms:created>
  <dcterms:modified xsi:type="dcterms:W3CDTF">2025-03-12T09:50:00Z</dcterms:modified>
</cp:coreProperties>
</file>